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6B" w:rsidRPr="003757C5" w:rsidRDefault="00761F6B" w:rsidP="000975E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757C5">
        <w:rPr>
          <w:rFonts w:ascii="Times New Roman" w:hAnsi="Times New Roman"/>
          <w:b/>
          <w:sz w:val="24"/>
          <w:szCs w:val="24"/>
        </w:rPr>
        <w:t xml:space="preserve">Методические рекомендации по заполнению </w:t>
      </w:r>
      <w:r w:rsidR="000975EE" w:rsidRPr="003757C5">
        <w:rPr>
          <w:rFonts w:ascii="Times New Roman" w:hAnsi="Times New Roman"/>
          <w:b/>
          <w:sz w:val="24"/>
          <w:szCs w:val="28"/>
        </w:rPr>
        <w:t xml:space="preserve">модельного паспорта/экспертного заключения </w:t>
      </w:r>
      <w:r w:rsidRPr="003757C5">
        <w:rPr>
          <w:rFonts w:ascii="Times New Roman" w:hAnsi="Times New Roman"/>
          <w:b/>
          <w:sz w:val="24"/>
          <w:szCs w:val="24"/>
        </w:rPr>
        <w:t>аттестуемого педагогического работника по должност</w:t>
      </w:r>
      <w:r w:rsidR="00D052A6" w:rsidRPr="003757C5">
        <w:rPr>
          <w:rFonts w:ascii="Times New Roman" w:hAnsi="Times New Roman"/>
          <w:b/>
          <w:sz w:val="24"/>
          <w:szCs w:val="24"/>
        </w:rPr>
        <w:t>и</w:t>
      </w:r>
      <w:r w:rsidR="000975EE" w:rsidRPr="003757C5">
        <w:rPr>
          <w:rFonts w:ascii="Times New Roman" w:hAnsi="Times New Roman"/>
          <w:b/>
          <w:sz w:val="24"/>
          <w:szCs w:val="24"/>
        </w:rPr>
        <w:t xml:space="preserve"> </w:t>
      </w:r>
      <w:r w:rsidRPr="003757C5">
        <w:rPr>
          <w:rFonts w:ascii="Times New Roman" w:hAnsi="Times New Roman"/>
          <w:b/>
          <w:sz w:val="24"/>
          <w:szCs w:val="24"/>
        </w:rPr>
        <w:t>«</w:t>
      </w:r>
      <w:r w:rsidR="00D24CBA">
        <w:rPr>
          <w:rFonts w:ascii="Times New Roman" w:hAnsi="Times New Roman"/>
          <w:b/>
          <w:sz w:val="24"/>
          <w:szCs w:val="24"/>
        </w:rPr>
        <w:t>Руководитель физического воспитания</w:t>
      </w:r>
      <w:r w:rsidRPr="003757C5">
        <w:rPr>
          <w:rFonts w:ascii="Times New Roman" w:hAnsi="Times New Roman"/>
          <w:b/>
          <w:sz w:val="24"/>
          <w:szCs w:val="24"/>
        </w:rPr>
        <w:t>»</w:t>
      </w:r>
      <w:r w:rsidR="00D052A6" w:rsidRPr="003757C5">
        <w:rPr>
          <w:rFonts w:ascii="Times New Roman" w:hAnsi="Times New Roman"/>
          <w:b/>
          <w:sz w:val="24"/>
          <w:szCs w:val="24"/>
        </w:rPr>
        <w:t xml:space="preserve"> </w:t>
      </w:r>
    </w:p>
    <w:p w:rsidR="00761F6B" w:rsidRPr="003757C5" w:rsidRDefault="00761F6B" w:rsidP="00761F6B">
      <w:pPr>
        <w:jc w:val="both"/>
        <w:rPr>
          <w:rFonts w:ascii="Times New Roman" w:hAnsi="Times New Roman"/>
          <w:b/>
          <w:sz w:val="24"/>
          <w:szCs w:val="24"/>
        </w:rPr>
      </w:pPr>
    </w:p>
    <w:p w:rsidR="00203DB8" w:rsidRPr="003757C5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7C5">
        <w:rPr>
          <w:rFonts w:ascii="Times New Roman" w:eastAsia="Calibri" w:hAnsi="Times New Roman" w:cs="Times New Roman"/>
          <w:b/>
          <w:sz w:val="24"/>
          <w:szCs w:val="24"/>
        </w:rPr>
        <w:t xml:space="preserve">Фамилия, имя, отчество </w:t>
      </w:r>
      <w:r w:rsidRPr="003757C5">
        <w:rPr>
          <w:rFonts w:ascii="Times New Roman" w:eastAsia="Calibri" w:hAnsi="Times New Roman" w:cs="Times New Roman"/>
          <w:sz w:val="24"/>
          <w:szCs w:val="24"/>
        </w:rPr>
        <w:t>(</w:t>
      </w:r>
      <w:r w:rsidRPr="003757C5">
        <w:rPr>
          <w:rFonts w:ascii="Times New Roman" w:eastAsia="Calibri" w:hAnsi="Times New Roman" w:cs="Times New Roman"/>
          <w:i/>
          <w:sz w:val="24"/>
          <w:szCs w:val="24"/>
        </w:rPr>
        <w:t>данные прописываются полностью без сокращений, как указано в паспорте</w:t>
      </w:r>
      <w:r w:rsidRPr="003757C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03DB8" w:rsidRPr="003757C5" w:rsidRDefault="00203DB8" w:rsidP="00203DB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57C5">
        <w:rPr>
          <w:rFonts w:ascii="Times New Roman" w:eastAsia="Calibri" w:hAnsi="Times New Roman" w:cs="Times New Roman"/>
          <w:b/>
          <w:sz w:val="24"/>
          <w:szCs w:val="24"/>
        </w:rPr>
        <w:t xml:space="preserve">Должность </w:t>
      </w:r>
      <w:r w:rsidRPr="003757C5">
        <w:rPr>
          <w:rFonts w:ascii="Times New Roman" w:eastAsia="Calibri" w:hAnsi="Times New Roman" w:cs="Times New Roman"/>
          <w:i/>
          <w:sz w:val="24"/>
          <w:szCs w:val="24"/>
        </w:rPr>
        <w:t>(указывается должность, по которой педагогический работник проходит процедуру аттестации)</w:t>
      </w:r>
    </w:p>
    <w:p w:rsidR="00203DB8" w:rsidRPr="003757C5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57C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3757C5">
        <w:rPr>
          <w:rFonts w:ascii="Times New Roman" w:eastAsia="Calibri" w:hAnsi="Times New Roman" w:cs="Times New Roman"/>
          <w:b/>
          <w:sz w:val="24"/>
          <w:szCs w:val="24"/>
        </w:rPr>
        <w:t>Место работы</w:t>
      </w:r>
      <w:r w:rsidRPr="003757C5">
        <w:rPr>
          <w:rFonts w:ascii="Times New Roman" w:eastAsia="Calibri" w:hAnsi="Times New Roman" w:cs="Times New Roman"/>
          <w:i/>
          <w:sz w:val="24"/>
          <w:szCs w:val="24"/>
        </w:rPr>
        <w:t xml:space="preserve"> (наименование организации прописывается полностью, как в уставе организации, без сокращений и аббревиатуры)</w:t>
      </w:r>
    </w:p>
    <w:p w:rsidR="00203DB8" w:rsidRPr="003757C5" w:rsidRDefault="00203DB8" w:rsidP="00203DB8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865253" w:rsidRPr="003757C5" w:rsidRDefault="00865253" w:rsidP="00865253">
      <w:pPr>
        <w:jc w:val="both"/>
        <w:rPr>
          <w:rFonts w:ascii="Times New Roman" w:hAnsi="Times New Roman"/>
          <w:i/>
          <w:sz w:val="24"/>
          <w:szCs w:val="24"/>
        </w:rPr>
      </w:pPr>
      <w:r w:rsidRPr="003757C5">
        <w:rPr>
          <w:rFonts w:ascii="Times New Roman" w:hAnsi="Times New Roman"/>
          <w:b/>
          <w:sz w:val="24"/>
          <w:szCs w:val="24"/>
        </w:rPr>
        <w:t>Наличие квалификационной категории, срок её действия с указанием реквизитов распорядительного документа</w:t>
      </w:r>
      <w:r w:rsidRPr="003757C5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757C5">
        <w:rPr>
          <w:rFonts w:ascii="Times New Roman" w:hAnsi="Times New Roman"/>
          <w:i/>
          <w:sz w:val="24"/>
          <w:szCs w:val="24"/>
        </w:rPr>
        <w:t>(например: первая, 13.02.2013г. -13.02.2018 г., распоряжение министерства образования Иркутской области № 100- мр от 13.02.2013 г.) Педагогические работн</w:t>
      </w:r>
      <w:r w:rsidRPr="003757C5">
        <w:rPr>
          <w:rFonts w:ascii="Times New Roman" w:hAnsi="Times New Roman"/>
          <w:i/>
          <w:sz w:val="24"/>
          <w:szCs w:val="24"/>
        </w:rPr>
        <w:t>и</w:t>
      </w:r>
      <w:r w:rsidRPr="003757C5">
        <w:rPr>
          <w:rFonts w:ascii="Times New Roman" w:hAnsi="Times New Roman"/>
          <w:i/>
          <w:sz w:val="24"/>
          <w:szCs w:val="24"/>
        </w:rPr>
        <w:t>ки, имевшие ранее высшую (первую) квалификационную категорию по занимаемой должности, срок действия которой в настоящее время истёк, претендуя на установление высшей квалификационной категории, указывают данный срок. Например: не имею, высшая квалификационная кат</w:t>
      </w:r>
      <w:r w:rsidRPr="003757C5">
        <w:rPr>
          <w:rFonts w:ascii="Times New Roman" w:hAnsi="Times New Roman"/>
          <w:i/>
          <w:sz w:val="24"/>
          <w:szCs w:val="24"/>
        </w:rPr>
        <w:t>е</w:t>
      </w:r>
      <w:r w:rsidRPr="003757C5">
        <w:rPr>
          <w:rFonts w:ascii="Times New Roman" w:hAnsi="Times New Roman"/>
          <w:i/>
          <w:sz w:val="24"/>
          <w:szCs w:val="24"/>
        </w:rPr>
        <w:t>гория была установлена на период с 09.03.2005 г. по 09.03.2010 г. Указанные данные должны совпадать с записью в трудовой книжке. Квалиф</w:t>
      </w:r>
      <w:r w:rsidRPr="003757C5">
        <w:rPr>
          <w:rFonts w:ascii="Times New Roman" w:hAnsi="Times New Roman"/>
          <w:i/>
          <w:sz w:val="24"/>
          <w:szCs w:val="24"/>
        </w:rPr>
        <w:t>и</w:t>
      </w:r>
      <w:r w:rsidRPr="003757C5">
        <w:rPr>
          <w:rFonts w:ascii="Times New Roman" w:hAnsi="Times New Roman"/>
          <w:i/>
          <w:sz w:val="24"/>
          <w:szCs w:val="24"/>
        </w:rPr>
        <w:t>кационная категория указывается по занимаемой должности. Если педагогический работник работает в данной должности по совместител</w:t>
      </w:r>
      <w:r w:rsidRPr="003757C5">
        <w:rPr>
          <w:rFonts w:ascii="Times New Roman" w:hAnsi="Times New Roman"/>
          <w:i/>
          <w:sz w:val="24"/>
          <w:szCs w:val="24"/>
        </w:rPr>
        <w:t>ь</w:t>
      </w:r>
      <w:r w:rsidRPr="003757C5">
        <w:rPr>
          <w:rFonts w:ascii="Times New Roman" w:hAnsi="Times New Roman"/>
          <w:i/>
          <w:sz w:val="24"/>
          <w:szCs w:val="24"/>
        </w:rPr>
        <w:t>ству и запись об этом в трудовую книжку не внесена, прилагается копия выписки из приказа (справка)  работодателя.</w:t>
      </w:r>
    </w:p>
    <w:p w:rsidR="00203DB8" w:rsidRPr="003757C5" w:rsidRDefault="00203DB8" w:rsidP="00203DB8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757C5">
        <w:rPr>
          <w:rFonts w:ascii="Times New Roman" w:eastAsia="Calibri" w:hAnsi="Times New Roman" w:cs="Times New Roman"/>
          <w:b/>
          <w:sz w:val="24"/>
          <w:szCs w:val="24"/>
        </w:rPr>
        <w:t>Заявленная квалификационная  категория_</w:t>
      </w:r>
      <w:r w:rsidRPr="003757C5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_____________________________________________________________________________________</w:t>
      </w:r>
    </w:p>
    <w:p w:rsidR="000975EE" w:rsidRPr="003757C5" w:rsidRDefault="00203DB8" w:rsidP="000975EE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975EE"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Педагогический работник при заполнении </w:t>
      </w:r>
      <w:r w:rsidR="000975EE" w:rsidRPr="003757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формы</w:t>
      </w:r>
      <w:r w:rsidR="00933148"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модельного паспорта</w:t>
      </w:r>
      <w:r w:rsidR="000975EE" w:rsidRPr="003757C5">
        <w:rPr>
          <w:rFonts w:ascii="Times New Roman" w:eastAsia="Calibri" w:hAnsi="Times New Roman" w:cs="Times New Roman"/>
          <w:b/>
          <w:sz w:val="28"/>
          <w:szCs w:val="28"/>
        </w:rPr>
        <w:t>/</w:t>
      </w:r>
      <w:r w:rsidR="000975EE"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экспертного заключения сохраняет установленную последов</w:t>
      </w:r>
      <w:r w:rsidR="000975EE"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0975EE"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тельность и перечень параметров, показателей и критериев. При отсутствии результатов по заданным показателям и критериям а</w:t>
      </w:r>
      <w:r w:rsidR="000975EE"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</w:t>
      </w:r>
      <w:r w:rsidR="000975EE"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тестуемый ставит прочерк в соответствующей строке формы.</w:t>
      </w:r>
    </w:p>
    <w:p w:rsidR="000975EE" w:rsidRPr="003757C5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Вместе с комплектом аттестационных документов уполномоченному передается портфолио в электронной форме с материалами, по</w:t>
      </w:r>
      <w:r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</w:t>
      </w:r>
      <w:r w:rsidRPr="003757C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тверждающими достоверность информации, представленной в </w:t>
      </w:r>
      <w:r w:rsidRPr="003757C5">
        <w:rPr>
          <w:rFonts w:ascii="Times New Roman" w:eastAsia="Calibri" w:hAnsi="Times New Roman" w:cs="Times New Roman"/>
          <w:b/>
          <w:i/>
          <w:sz w:val="24"/>
          <w:szCs w:val="28"/>
        </w:rPr>
        <w:t>модельном паспорте/экспертном заключении.</w:t>
      </w:r>
    </w:p>
    <w:p w:rsidR="000975EE" w:rsidRPr="003757C5" w:rsidRDefault="000975EE" w:rsidP="000975E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61F6B" w:rsidRPr="003757C5" w:rsidRDefault="00761F6B" w:rsidP="00761F6B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pPr w:leftFromText="180" w:rightFromText="180" w:vertAnchor="text" w:tblpX="108" w:tblpY="1"/>
        <w:tblOverlap w:val="never"/>
        <w:tblW w:w="15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60"/>
        <w:gridCol w:w="179"/>
        <w:gridCol w:w="2790"/>
        <w:gridCol w:w="150"/>
        <w:gridCol w:w="37"/>
        <w:gridCol w:w="4217"/>
        <w:gridCol w:w="11"/>
        <w:gridCol w:w="26"/>
        <w:gridCol w:w="5210"/>
      </w:tblGrid>
      <w:tr w:rsidR="003757C5" w:rsidRPr="003757C5" w:rsidTr="002E65E9">
        <w:trPr>
          <w:trHeight w:val="703"/>
        </w:trPr>
        <w:tc>
          <w:tcPr>
            <w:tcW w:w="675" w:type="dxa"/>
            <w:tcBorders>
              <w:bottom w:val="nil"/>
            </w:tcBorders>
            <w:vAlign w:val="center"/>
          </w:tcPr>
          <w:p w:rsidR="00761F6B" w:rsidRPr="003757C5" w:rsidRDefault="00761F6B" w:rsidP="003D0540">
            <w:pPr>
              <w:spacing w:line="240" w:lineRule="auto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57C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60" w:type="dxa"/>
            <w:tcBorders>
              <w:bottom w:val="nil"/>
            </w:tcBorders>
            <w:vAlign w:val="center"/>
          </w:tcPr>
          <w:p w:rsidR="00761F6B" w:rsidRPr="003757C5" w:rsidRDefault="00761F6B" w:rsidP="003D05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7C5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69" w:type="dxa"/>
            <w:gridSpan w:val="2"/>
            <w:tcBorders>
              <w:bottom w:val="nil"/>
            </w:tcBorders>
            <w:vAlign w:val="center"/>
          </w:tcPr>
          <w:p w:rsidR="00761F6B" w:rsidRPr="003757C5" w:rsidRDefault="00761F6B" w:rsidP="003D054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7C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415" w:type="dxa"/>
            <w:gridSpan w:val="4"/>
            <w:vAlign w:val="center"/>
          </w:tcPr>
          <w:p w:rsidR="00761F6B" w:rsidRPr="003757C5" w:rsidRDefault="00971428" w:rsidP="003D05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237" w:rsidRPr="003757C5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1C0237" w:rsidRPr="003757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окументы/материалы/информация, подтверждающие профессиональную деятельность</w:t>
            </w:r>
          </w:p>
        </w:tc>
        <w:tc>
          <w:tcPr>
            <w:tcW w:w="5236" w:type="dxa"/>
            <w:gridSpan w:val="2"/>
            <w:tcBorders>
              <w:bottom w:val="nil"/>
            </w:tcBorders>
            <w:vAlign w:val="center"/>
          </w:tcPr>
          <w:p w:rsidR="00761F6B" w:rsidRPr="003757C5" w:rsidRDefault="00761F6B" w:rsidP="003D0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7C5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3757C5" w:rsidRPr="003757C5" w:rsidTr="00403B20">
        <w:trPr>
          <w:trHeight w:val="425"/>
        </w:trPr>
        <w:tc>
          <w:tcPr>
            <w:tcW w:w="15455" w:type="dxa"/>
            <w:gridSpan w:val="10"/>
          </w:tcPr>
          <w:p w:rsidR="00761F6B" w:rsidRPr="003757C5" w:rsidRDefault="00761F6B" w:rsidP="003D054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</w:t>
            </w:r>
            <w:r w:rsidRPr="003757C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3757C5">
              <w:rPr>
                <w:rFonts w:ascii="Times New Roman" w:hAnsi="Times New Roman"/>
                <w:b/>
                <w:sz w:val="24"/>
                <w:szCs w:val="24"/>
              </w:rPr>
              <w:t>.    Квалификация, повышение квалификации</w:t>
            </w:r>
          </w:p>
        </w:tc>
      </w:tr>
      <w:tr w:rsidR="003757C5" w:rsidRPr="003757C5" w:rsidTr="002E65E9">
        <w:trPr>
          <w:trHeight w:val="541"/>
        </w:trPr>
        <w:tc>
          <w:tcPr>
            <w:tcW w:w="675" w:type="dxa"/>
            <w:vMerge w:val="restart"/>
          </w:tcPr>
          <w:p w:rsidR="00A57772" w:rsidRPr="003757C5" w:rsidRDefault="00A57772" w:rsidP="003D054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60" w:type="dxa"/>
            <w:vMerge w:val="restart"/>
          </w:tcPr>
          <w:p w:rsidR="00A57772" w:rsidRPr="003757C5" w:rsidRDefault="00A57772" w:rsidP="003D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Квалификация, повышение кв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3119" w:type="dxa"/>
            <w:gridSpan w:val="3"/>
          </w:tcPr>
          <w:p w:rsidR="00A57772" w:rsidRPr="003757C5" w:rsidRDefault="00A57772" w:rsidP="003D0540">
            <w:pPr>
              <w:numPr>
                <w:ilvl w:val="2"/>
                <w:numId w:val="2"/>
              </w:numPr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Высшее образование (бакалавриат, специалитет, магистратура)</w:t>
            </w: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72" w:rsidRPr="003757C5" w:rsidRDefault="00A57772" w:rsidP="003D054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Сведения об образовании с указанием серии и номера диплома, даты оконч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ния, полученной специальности и кв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лификации (направления подготовки)</w:t>
            </w:r>
          </w:p>
          <w:p w:rsidR="00A57772" w:rsidRPr="003757C5" w:rsidRDefault="00A57772" w:rsidP="003D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</w:tcPr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Указываются все уровни полученного образов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3757C5" w:rsidRPr="003757C5" w:rsidTr="002E65E9">
        <w:trPr>
          <w:trHeight w:val="1358"/>
        </w:trPr>
        <w:tc>
          <w:tcPr>
            <w:tcW w:w="675" w:type="dxa"/>
            <w:vMerge/>
          </w:tcPr>
          <w:p w:rsidR="00A57772" w:rsidRPr="003757C5" w:rsidRDefault="00A57772" w:rsidP="003D0540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A57772" w:rsidRPr="003757C5" w:rsidRDefault="00A57772" w:rsidP="003D054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A57772" w:rsidRPr="003757C5" w:rsidRDefault="00A57772" w:rsidP="003D0540">
            <w:pPr>
              <w:pStyle w:val="a3"/>
              <w:numPr>
                <w:ilvl w:val="2"/>
                <w:numId w:val="2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вание: </w:t>
            </w:r>
          </w:p>
          <w:p w:rsidR="00A57772" w:rsidRPr="003757C5" w:rsidRDefault="00A57772" w:rsidP="003D0540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– обучение по дополн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тельной профессиональной программе;</w:t>
            </w: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– обучение по дополн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тельной профессиональной программе профессионал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ной переподготовки;</w:t>
            </w: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– другие формы повышения квалификации (семинары, вебинары, стажировка и др.).</w:t>
            </w:r>
          </w:p>
        </w:tc>
        <w:tc>
          <w:tcPr>
            <w:tcW w:w="4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72" w:rsidRPr="003757C5" w:rsidRDefault="00A57772" w:rsidP="003D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(данные удостоверения, свидетельства о пов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 xml:space="preserve">шении квалификации и/или диплома о профессиональной переподготовке) </w:t>
            </w:r>
          </w:p>
          <w:p w:rsidR="00A57772" w:rsidRPr="003757C5" w:rsidRDefault="00A57772" w:rsidP="003D054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дата прохо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дения повышения квалификации, о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разовательная организация, проводи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шая повышение квалификации (пр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фессиональную переподготовку), тема, количество часов </w:t>
            </w:r>
          </w:p>
          <w:p w:rsidR="00A57772" w:rsidRPr="003757C5" w:rsidRDefault="00A57772" w:rsidP="003D0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Сведения о повышении квалификации,</w:t>
            </w:r>
            <w:r w:rsidRPr="0037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дата прохождения повышения квал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фикации, образовательная организ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ция, проводившая повышение квал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 w:cs="Times New Roman"/>
                <w:sz w:val="24"/>
                <w:szCs w:val="24"/>
              </w:rPr>
              <w:t>фикации</w:t>
            </w:r>
            <w:r w:rsidRPr="0037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тема, количество часов</w:t>
            </w:r>
          </w:p>
        </w:tc>
        <w:tc>
          <w:tcPr>
            <w:tcW w:w="5236" w:type="dxa"/>
            <w:gridSpan w:val="2"/>
          </w:tcPr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Указывается повышение квалификации, про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й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денное за межаттестационный период. Педаг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гический работник, не имеющий квалификац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онной категории, указывает информацию о п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вышении квалификации за последние 5 лет</w:t>
            </w: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учитывается за весь период профессиональной деятельности. Тематика обучения должна соответствовать профессиональной деятельности педагогическ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го работника</w:t>
            </w: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Указываются формы повышения квалификации, пройденные за межаттестационный период, в случае отсутствия квалификационной категории - за последние 5 лет</w:t>
            </w:r>
          </w:p>
        </w:tc>
      </w:tr>
      <w:tr w:rsidR="003757C5" w:rsidRPr="003757C5" w:rsidTr="002E65E9">
        <w:trPr>
          <w:trHeight w:val="982"/>
        </w:trPr>
        <w:tc>
          <w:tcPr>
            <w:tcW w:w="675" w:type="dxa"/>
            <w:vMerge w:val="restart"/>
          </w:tcPr>
          <w:p w:rsidR="00A57772" w:rsidRPr="003757C5" w:rsidRDefault="00A57772" w:rsidP="003D0540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160" w:type="dxa"/>
            <w:vMerge w:val="restart"/>
          </w:tcPr>
          <w:p w:rsidR="00A57772" w:rsidRPr="003757C5" w:rsidRDefault="00A57772" w:rsidP="003D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Конкурсы профе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сионального </w:t>
            </w:r>
            <w:r w:rsidRPr="003757C5">
              <w:rPr>
                <w:rFonts w:ascii="Times New Roman" w:hAnsi="Times New Roman"/>
                <w:sz w:val="24"/>
                <w:szCs w:val="24"/>
              </w:rPr>
              <w:br/>
              <w:t>мастерства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1.2.1. Профессиональные конкурсы по занимаемой должности</w:t>
            </w: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участник/лауреат/</w:t>
            </w:r>
            <w:r w:rsidRPr="003757C5">
              <w:rPr>
                <w:rFonts w:ascii="Times New Roman" w:hAnsi="Times New Roman"/>
                <w:sz w:val="24"/>
                <w:szCs w:val="24"/>
              </w:rPr>
              <w:br/>
              <w:t>победитель</w:t>
            </w: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Диплом, сертификат или иные док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менты о результатах конкурса</w:t>
            </w:r>
            <w:r w:rsidR="00CE4629" w:rsidRPr="003757C5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CE4629"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="00CE4629" w:rsidRPr="003757C5">
              <w:rPr>
                <w:rFonts w:ascii="Times New Roman" w:hAnsi="Times New Roman"/>
                <w:sz w:val="24"/>
                <w:szCs w:val="24"/>
              </w:rPr>
              <w:t>щаются в портфолио</w:t>
            </w:r>
          </w:p>
          <w:p w:rsidR="00A57772" w:rsidRPr="003757C5" w:rsidRDefault="00A57772" w:rsidP="00403B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09"/>
              <w:gridCol w:w="1010"/>
              <w:gridCol w:w="1010"/>
              <w:gridCol w:w="1010"/>
            </w:tblGrid>
            <w:tr w:rsidR="003757C5" w:rsidRPr="003757C5" w:rsidTr="005C01AC">
              <w:tc>
                <w:tcPr>
                  <w:tcW w:w="1009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Учебный год</w:t>
                  </w: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Назв</w:t>
                  </w:r>
                  <w:r w:rsidRPr="003757C5">
                    <w:rPr>
                      <w:rFonts w:ascii="Times New Roman" w:hAnsi="Times New Roman"/>
                    </w:rPr>
                    <w:t>а</w:t>
                  </w:r>
                  <w:r w:rsidRPr="003757C5">
                    <w:rPr>
                      <w:rFonts w:ascii="Times New Roman" w:hAnsi="Times New Roman"/>
                    </w:rPr>
                    <w:t xml:space="preserve">ние, </w:t>
                  </w:r>
                </w:p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Учред</w:t>
                  </w:r>
                  <w:r w:rsidRPr="003757C5">
                    <w:rPr>
                      <w:rFonts w:ascii="Times New Roman" w:hAnsi="Times New Roman"/>
                    </w:rPr>
                    <w:t>и</w:t>
                  </w:r>
                  <w:r w:rsidRPr="003757C5">
                    <w:rPr>
                      <w:rFonts w:ascii="Times New Roman" w:hAnsi="Times New Roman"/>
                    </w:rPr>
                    <w:t>тель</w:t>
                  </w:r>
                </w:p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Резул</w:t>
                  </w:r>
                  <w:r w:rsidRPr="003757C5">
                    <w:rPr>
                      <w:rFonts w:ascii="Times New Roman" w:hAnsi="Times New Roman"/>
                    </w:rPr>
                    <w:t>ь</w:t>
                  </w:r>
                  <w:r w:rsidRPr="003757C5">
                    <w:rPr>
                      <w:rFonts w:ascii="Times New Roman" w:hAnsi="Times New Roman"/>
                    </w:rPr>
                    <w:t>тат</w:t>
                  </w:r>
                </w:p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3757C5" w:rsidRPr="003757C5" w:rsidTr="005C01AC">
              <w:tc>
                <w:tcPr>
                  <w:tcW w:w="1009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bottom w:val="single" w:sz="4" w:space="0" w:color="auto"/>
            </w:tcBorders>
          </w:tcPr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Учитываются конкурсы в профессиональной области проводимые и/или рекомендуемые на муниципальном, региональном и федеральном уровнях органами, осуществляющими управл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ние в сфере образования, культуры, спорта, м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лодежной политики и иными органами госуда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ственной власти.</w:t>
            </w:r>
          </w:p>
        </w:tc>
      </w:tr>
      <w:tr w:rsidR="003757C5" w:rsidRPr="003757C5" w:rsidTr="00403B20">
        <w:trPr>
          <w:trHeight w:val="2331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A57772" w:rsidRPr="003757C5" w:rsidRDefault="00A57772" w:rsidP="003D0540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A57772" w:rsidRPr="003757C5" w:rsidRDefault="00A57772" w:rsidP="003D05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1.2.2. Конкурсы методич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ских разработок </w:t>
            </w: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лауреат/победитель ко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курса </w:t>
            </w:r>
          </w:p>
        </w:tc>
        <w:tc>
          <w:tcPr>
            <w:tcW w:w="4265" w:type="dxa"/>
            <w:gridSpan w:val="3"/>
            <w:tcBorders>
              <w:bottom w:val="single" w:sz="4" w:space="0" w:color="auto"/>
            </w:tcBorders>
          </w:tcPr>
          <w:p w:rsidR="00CE4629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Диплом, сертификат или иные док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у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менты о результатах конкурса</w:t>
            </w:r>
            <w:r w:rsidR="00CE4629" w:rsidRPr="003757C5">
              <w:rPr>
                <w:rFonts w:ascii="Times New Roman" w:hAnsi="Times New Roman"/>
                <w:sz w:val="24"/>
                <w:szCs w:val="24"/>
              </w:rPr>
              <w:t xml:space="preserve"> разм</w:t>
            </w:r>
            <w:r w:rsidR="00CE4629"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="00CE4629" w:rsidRPr="003757C5">
              <w:rPr>
                <w:rFonts w:ascii="Times New Roman" w:hAnsi="Times New Roman"/>
                <w:sz w:val="24"/>
                <w:szCs w:val="24"/>
              </w:rPr>
              <w:t>щаются в портфолио</w:t>
            </w:r>
          </w:p>
          <w:p w:rsidR="00A57772" w:rsidRPr="003757C5" w:rsidRDefault="00A57772" w:rsidP="003D0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5049" w:type="dxa"/>
              <w:tblLayout w:type="fixed"/>
              <w:tblLook w:val="04A0"/>
            </w:tblPr>
            <w:tblGrid>
              <w:gridCol w:w="1009"/>
              <w:gridCol w:w="1010"/>
              <w:gridCol w:w="1010"/>
              <w:gridCol w:w="1010"/>
              <w:gridCol w:w="1010"/>
            </w:tblGrid>
            <w:tr w:rsidR="003757C5" w:rsidRPr="003757C5" w:rsidTr="007623BF">
              <w:tc>
                <w:tcPr>
                  <w:tcW w:w="1009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Год</w:t>
                  </w: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Назв</w:t>
                  </w:r>
                  <w:r w:rsidRPr="003757C5">
                    <w:rPr>
                      <w:rFonts w:ascii="Times New Roman" w:hAnsi="Times New Roman"/>
                    </w:rPr>
                    <w:t>а</w:t>
                  </w:r>
                  <w:r w:rsidRPr="003757C5">
                    <w:rPr>
                      <w:rFonts w:ascii="Times New Roman" w:hAnsi="Times New Roman"/>
                    </w:rPr>
                    <w:t xml:space="preserve">ние, </w:t>
                  </w:r>
                </w:p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уровень конкурса</w:t>
                  </w: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Учред</w:t>
                  </w:r>
                  <w:r w:rsidRPr="003757C5">
                    <w:rPr>
                      <w:rFonts w:ascii="Times New Roman" w:hAnsi="Times New Roman"/>
                    </w:rPr>
                    <w:t>и</w:t>
                  </w:r>
                  <w:r w:rsidRPr="003757C5">
                    <w:rPr>
                      <w:rFonts w:ascii="Times New Roman" w:hAnsi="Times New Roman"/>
                    </w:rPr>
                    <w:t>тель</w:t>
                  </w:r>
                </w:p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Учред</w:t>
                  </w:r>
                  <w:r w:rsidRPr="003757C5">
                    <w:rPr>
                      <w:rFonts w:ascii="Times New Roman" w:hAnsi="Times New Roman"/>
                    </w:rPr>
                    <w:t>и</w:t>
                  </w:r>
                  <w:r w:rsidRPr="003757C5">
                    <w:rPr>
                      <w:rFonts w:ascii="Times New Roman" w:hAnsi="Times New Roman"/>
                    </w:rPr>
                    <w:t>тель</w:t>
                  </w:r>
                </w:p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конкурса</w:t>
                  </w: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Резул</w:t>
                  </w:r>
                  <w:r w:rsidRPr="003757C5">
                    <w:rPr>
                      <w:rFonts w:ascii="Times New Roman" w:hAnsi="Times New Roman"/>
                    </w:rPr>
                    <w:t>ь</w:t>
                  </w:r>
                  <w:r w:rsidRPr="003757C5">
                    <w:rPr>
                      <w:rFonts w:ascii="Times New Roman" w:hAnsi="Times New Roman"/>
                    </w:rPr>
                    <w:t>тат</w:t>
                  </w:r>
                </w:p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 xml:space="preserve"> участия</w:t>
                  </w:r>
                </w:p>
              </w:tc>
            </w:tr>
            <w:tr w:rsidR="003757C5" w:rsidRPr="003757C5" w:rsidTr="007623BF">
              <w:tc>
                <w:tcPr>
                  <w:tcW w:w="1009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</w:tcPr>
                <w:p w:rsidR="00A57772" w:rsidRPr="003757C5" w:rsidRDefault="00A57772" w:rsidP="003D0540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F4FD2" w:rsidRPr="003757C5" w:rsidRDefault="003F4FD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36" w:type="dxa"/>
            <w:gridSpan w:val="2"/>
            <w:tcBorders>
              <w:bottom w:val="single" w:sz="4" w:space="0" w:color="auto"/>
            </w:tcBorders>
          </w:tcPr>
          <w:p w:rsidR="00A57772" w:rsidRPr="003757C5" w:rsidRDefault="00A57772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Рассматриваются результаты на уровне лауре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тов и победителей мероприятий, проводимых и/или рекомендуемых на муниципальном, 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гиональном и федеральном уровнях органами, осуществляющими управление в сфере образ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вания, культуры, спорта, молодежной политики и иными органами государственной власти.</w:t>
            </w:r>
          </w:p>
          <w:p w:rsidR="00A57772" w:rsidRPr="003757C5" w:rsidRDefault="00A57772" w:rsidP="003D0540">
            <w:pPr>
              <w:tabs>
                <w:tab w:val="left" w:pos="1455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3757C5" w:rsidRPr="003757C5" w:rsidTr="002E65E9">
        <w:trPr>
          <w:trHeight w:val="380"/>
        </w:trPr>
        <w:tc>
          <w:tcPr>
            <w:tcW w:w="15455" w:type="dxa"/>
            <w:gridSpan w:val="10"/>
            <w:vAlign w:val="center"/>
          </w:tcPr>
          <w:p w:rsidR="000975EE" w:rsidRPr="003757C5" w:rsidRDefault="000975EE" w:rsidP="003D0540">
            <w:pPr>
              <w:spacing w:after="0"/>
              <w:ind w:left="3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757C5">
              <w:rPr>
                <w:rFonts w:ascii="Times New Roman" w:hAnsi="Times New Roman"/>
                <w:b/>
                <w:sz w:val="24"/>
                <w:szCs w:val="24"/>
              </w:rPr>
              <w:t xml:space="preserve">Параметр II.     </w:t>
            </w:r>
            <w:r w:rsidR="002E65E9" w:rsidRPr="003757C5">
              <w:rPr>
                <w:rFonts w:ascii="Times New Roman" w:hAnsi="Times New Roman"/>
                <w:b/>
                <w:sz w:val="24"/>
                <w:szCs w:val="24"/>
              </w:rPr>
              <w:t>Результаты образовательной</w:t>
            </w:r>
            <w:r w:rsidRPr="003757C5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</w:t>
            </w:r>
          </w:p>
        </w:tc>
      </w:tr>
      <w:tr w:rsidR="003D0540" w:rsidRPr="003757C5" w:rsidTr="00403B20">
        <w:trPr>
          <w:trHeight w:val="4524"/>
        </w:trPr>
        <w:tc>
          <w:tcPr>
            <w:tcW w:w="675" w:type="dxa"/>
            <w:vMerge w:val="restart"/>
            <w:tcBorders>
              <w:bottom w:val="single" w:sz="4" w:space="0" w:color="auto"/>
            </w:tcBorders>
          </w:tcPr>
          <w:p w:rsidR="003D0540" w:rsidRPr="003757C5" w:rsidRDefault="003D0540" w:rsidP="00403B2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  <w:p w:rsidR="003D0540" w:rsidRPr="003757C5" w:rsidRDefault="003D0540" w:rsidP="00403B2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3D0540" w:rsidRPr="00D8689D" w:rsidRDefault="003D0540" w:rsidP="00403B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Результаты осво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ния обучающим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ся образовател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ных программ по итогам монит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рингов, провод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мых организацией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:rsidR="003D0540" w:rsidRDefault="003D0540" w:rsidP="00403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2.1.1</w:t>
            </w:r>
            <w:r w:rsidR="00D868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Успеваемость: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(%)</w:t>
            </w:r>
          </w:p>
          <w:p w:rsidR="003D0540" w:rsidRPr="003757C5" w:rsidRDefault="002E65E9" w:rsidP="00403B2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2.1.2. </w:t>
            </w:r>
            <w:r w:rsidR="003D0540" w:rsidRPr="00001092">
              <w:rPr>
                <w:rFonts w:ascii="Times New Roman" w:hAnsi="Times New Roman"/>
                <w:sz w:val="24"/>
                <w:szCs w:val="24"/>
              </w:rPr>
              <w:t>Качество (%)</w:t>
            </w:r>
          </w:p>
        </w:tc>
        <w:tc>
          <w:tcPr>
            <w:tcW w:w="4254" w:type="dxa"/>
            <w:gridSpan w:val="2"/>
          </w:tcPr>
          <w:p w:rsidR="003D0540" w:rsidRPr="00001092" w:rsidRDefault="003D0540" w:rsidP="00403B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p w:rsidR="003D0540" w:rsidRPr="00001092" w:rsidRDefault="003D0540" w:rsidP="00403B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49"/>
              <w:gridCol w:w="567"/>
              <w:gridCol w:w="426"/>
              <w:gridCol w:w="567"/>
              <w:gridCol w:w="567"/>
              <w:gridCol w:w="425"/>
            </w:tblGrid>
            <w:tr w:rsidR="003D0540" w:rsidRPr="00001092" w:rsidTr="005D356E">
              <w:tc>
                <w:tcPr>
                  <w:tcW w:w="400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Предмет</w:t>
                  </w:r>
                </w:p>
              </w:tc>
            </w:tr>
            <w:tr w:rsidR="003D0540" w:rsidRPr="00001092" w:rsidTr="005D356E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</w:pPr>
                </w:p>
              </w:tc>
            </w:tr>
            <w:tr w:rsidR="003D0540" w:rsidRPr="00001092" w:rsidTr="005D356E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Успеваемость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</w:pPr>
                </w:p>
              </w:tc>
            </w:tr>
            <w:tr w:rsidR="003D0540" w:rsidRPr="00001092" w:rsidTr="005D356E">
              <w:tc>
                <w:tcPr>
                  <w:tcW w:w="1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1092">
                    <w:rPr>
                      <w:rFonts w:ascii="Times New Roman" w:hAnsi="Times New Roman"/>
                      <w:sz w:val="20"/>
                      <w:szCs w:val="20"/>
                    </w:rPr>
                    <w:t>Качество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D0540" w:rsidRPr="00001092" w:rsidRDefault="003D0540" w:rsidP="00403B20">
                  <w:pPr>
                    <w:framePr w:hSpace="180" w:wrap="around" w:vAnchor="text" w:hAnchor="text" w:x="108" w:y="1"/>
                    <w:spacing w:after="0" w:line="240" w:lineRule="auto"/>
                    <w:contextualSpacing/>
                    <w:suppressOverlap/>
                    <w:jc w:val="center"/>
                  </w:pPr>
                </w:p>
              </w:tc>
            </w:tr>
          </w:tbl>
          <w:p w:rsidR="003D0540" w:rsidRPr="00001092" w:rsidRDefault="003D0540" w:rsidP="00403B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D0540" w:rsidRPr="00403B20" w:rsidRDefault="003D0540" w:rsidP="00403B2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– педагогические работники, ведущие нескол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ко предметов, указывают результаты ка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ж</w:t>
            </w:r>
            <w:r w:rsidRPr="00001092">
              <w:rPr>
                <w:rFonts w:ascii="Times New Roman" w:hAnsi="Times New Roman"/>
                <w:i/>
                <w:sz w:val="20"/>
                <w:szCs w:val="20"/>
              </w:rPr>
              <w:t>дого предмета.</w:t>
            </w:r>
          </w:p>
        </w:tc>
        <w:tc>
          <w:tcPr>
            <w:tcW w:w="5247" w:type="dxa"/>
            <w:gridSpan w:val="3"/>
          </w:tcPr>
          <w:p w:rsidR="003D0540" w:rsidRPr="00001092" w:rsidRDefault="003D0540" w:rsidP="00403B2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Результаты указываются за межаттестационный период; при отсутствии действующей квалиф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кационной категории - за 5 лет, предшеству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ю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щих аттестации</w:t>
            </w:r>
          </w:p>
          <w:p w:rsidR="003D0540" w:rsidRPr="00001092" w:rsidRDefault="003D0540" w:rsidP="00403B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Для аттестуемых </w:t>
            </w:r>
          </w:p>
          <w:p w:rsidR="003D0540" w:rsidRPr="00001092" w:rsidRDefault="003D0540" w:rsidP="00403B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-на первую квалификационную категорию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 xml:space="preserve"> об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зательным является наличие стабильных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ложительных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результатов, обучающихся по предмету;</w:t>
            </w:r>
          </w:p>
          <w:p w:rsidR="003D0540" w:rsidRPr="003757C5" w:rsidRDefault="003D0540" w:rsidP="00403B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-на высшую квалификационную категорию 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обязательным является наличие полож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b/>
                <w:sz w:val="24"/>
                <w:szCs w:val="24"/>
              </w:rPr>
              <w:t>тельной динамики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результатов обучающихся</w:t>
            </w:r>
          </w:p>
          <w:p w:rsidR="003D0540" w:rsidRPr="00001092" w:rsidRDefault="003D0540" w:rsidP="00403B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по предмету.</w:t>
            </w:r>
          </w:p>
          <w:p w:rsidR="003D0540" w:rsidRPr="003757C5" w:rsidRDefault="003D0540" w:rsidP="00403B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Положительную динамику и стабильность р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е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зультатов показать в сравнении по учебным г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дам.</w:t>
            </w:r>
          </w:p>
        </w:tc>
      </w:tr>
      <w:tr w:rsidR="003D0540" w:rsidRPr="003757C5" w:rsidTr="00403B20">
        <w:trPr>
          <w:trHeight w:val="2568"/>
        </w:trPr>
        <w:tc>
          <w:tcPr>
            <w:tcW w:w="675" w:type="dxa"/>
            <w:vMerge/>
          </w:tcPr>
          <w:p w:rsidR="003D0540" w:rsidRPr="003757C5" w:rsidRDefault="003D0540" w:rsidP="003D0540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3D0540" w:rsidRPr="003757C5" w:rsidRDefault="003D0540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D0540" w:rsidRDefault="003D0540" w:rsidP="003D054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  <w:r w:rsidR="002E65E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Результаты монит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ринга качества оздоров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тельной работы в образов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тельной организации</w:t>
            </w:r>
          </w:p>
          <w:p w:rsidR="003D0540" w:rsidRPr="003D0540" w:rsidRDefault="003D0540" w:rsidP="003D05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2"/>
          </w:tcPr>
          <w:tbl>
            <w:tblPr>
              <w:tblpPr w:leftFromText="180" w:rightFromText="180" w:vertAnchor="page" w:horzAnchor="margin" w:tblpY="286"/>
              <w:tblOverlap w:val="never"/>
              <w:tblW w:w="40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303"/>
              <w:gridCol w:w="567"/>
              <w:gridCol w:w="709"/>
              <w:gridCol w:w="709"/>
              <w:gridCol w:w="713"/>
            </w:tblGrid>
            <w:tr w:rsidR="0037792D" w:rsidRPr="003757C5" w:rsidTr="0037792D">
              <w:tc>
                <w:tcPr>
                  <w:tcW w:w="13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Направл</w:t>
                  </w: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е</w:t>
                  </w: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ния оздор</w:t>
                  </w: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вительной работы</w:t>
                  </w:r>
                </w:p>
              </w:tc>
              <w:tc>
                <w:tcPr>
                  <w:tcW w:w="269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Результаты работы</w:t>
                  </w:r>
                </w:p>
              </w:tc>
            </w:tr>
            <w:tr w:rsidR="0037792D" w:rsidRPr="003757C5" w:rsidTr="0037792D">
              <w:tc>
                <w:tcPr>
                  <w:tcW w:w="1303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  <w:tc>
                <w:tcPr>
                  <w:tcW w:w="14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Учебный год</w:t>
                  </w:r>
                </w:p>
              </w:tc>
            </w:tr>
            <w:tr w:rsidR="0037792D" w:rsidRPr="003757C5" w:rsidTr="0037792D">
              <w:tc>
                <w:tcPr>
                  <w:tcW w:w="1303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Н</w:t>
                  </w: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ч</w:t>
                  </w: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а</w:t>
                  </w: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ло уч.года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К</w:t>
                  </w: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нец уч.года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757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</w:t>
                  </w:r>
                  <w:r w:rsidRPr="003757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3757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чало уч.года</w:t>
                  </w: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  <w:r w:rsidRPr="003757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</w:t>
                  </w:r>
                  <w:r w:rsidRPr="003757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Pr="003757C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нец уч.года</w:t>
                  </w:r>
                </w:p>
              </w:tc>
            </w:tr>
            <w:tr w:rsidR="0037792D" w:rsidRPr="003757C5" w:rsidTr="0037792D"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  <w:tr w:rsidR="0037792D" w:rsidRPr="003757C5" w:rsidTr="0037792D">
              <w:tc>
                <w:tcPr>
                  <w:tcW w:w="1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57C5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792D" w:rsidRPr="003757C5" w:rsidRDefault="0037792D" w:rsidP="0037792D">
                  <w:pPr>
                    <w:spacing w:line="240" w:lineRule="auto"/>
                    <w:contextualSpacing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0540" w:rsidRDefault="003D0540" w:rsidP="003D0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540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</w:tc>
        <w:tc>
          <w:tcPr>
            <w:tcW w:w="5247" w:type="dxa"/>
            <w:gridSpan w:val="3"/>
          </w:tcPr>
          <w:p w:rsidR="003D0540" w:rsidRPr="00001092" w:rsidRDefault="003D0540" w:rsidP="003D054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540">
              <w:rPr>
                <w:rFonts w:ascii="Times New Roman" w:hAnsi="Times New Roman"/>
                <w:sz w:val="24"/>
                <w:szCs w:val="24"/>
              </w:rPr>
              <w:t>Результаты указываются за межаттестационный период; при отсутствии действующей квалиф</w:t>
            </w:r>
            <w:r w:rsidRPr="003D0540">
              <w:rPr>
                <w:rFonts w:ascii="Times New Roman" w:hAnsi="Times New Roman"/>
                <w:sz w:val="24"/>
                <w:szCs w:val="24"/>
              </w:rPr>
              <w:t>и</w:t>
            </w:r>
            <w:r w:rsidRPr="003D0540">
              <w:rPr>
                <w:rFonts w:ascii="Times New Roman" w:hAnsi="Times New Roman"/>
                <w:sz w:val="24"/>
                <w:szCs w:val="24"/>
              </w:rPr>
              <w:t>кационной категории - за 5 лет, предшеству</w:t>
            </w:r>
            <w:r w:rsidRPr="003D0540">
              <w:rPr>
                <w:rFonts w:ascii="Times New Roman" w:hAnsi="Times New Roman"/>
                <w:sz w:val="24"/>
                <w:szCs w:val="24"/>
              </w:rPr>
              <w:t>ю</w:t>
            </w:r>
            <w:r w:rsidRPr="003D0540">
              <w:rPr>
                <w:rFonts w:ascii="Times New Roman" w:hAnsi="Times New Roman"/>
                <w:sz w:val="24"/>
                <w:szCs w:val="24"/>
              </w:rPr>
              <w:t>щих аттестации</w:t>
            </w:r>
          </w:p>
        </w:tc>
      </w:tr>
      <w:tr w:rsidR="0037792D" w:rsidRPr="003757C5" w:rsidTr="002E65E9">
        <w:trPr>
          <w:trHeight w:val="2166"/>
        </w:trPr>
        <w:tc>
          <w:tcPr>
            <w:tcW w:w="675" w:type="dxa"/>
            <w:vMerge w:val="restart"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Выявление и ра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з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витие у обуча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ю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щихся способн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стей к различным видам деятельн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сти (с учетом предметной 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правленности)</w:t>
            </w:r>
          </w:p>
        </w:tc>
        <w:tc>
          <w:tcPr>
            <w:tcW w:w="3119" w:type="dxa"/>
            <w:gridSpan w:val="3"/>
          </w:tcPr>
          <w:p w:rsidR="0037792D" w:rsidRPr="00001092" w:rsidRDefault="0037792D" w:rsidP="00377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Участники /победители/ призёры </w:t>
            </w:r>
          </w:p>
        </w:tc>
        <w:tc>
          <w:tcPr>
            <w:tcW w:w="4254" w:type="dxa"/>
            <w:gridSpan w:val="2"/>
          </w:tcPr>
          <w:p w:rsidR="0037792D" w:rsidRPr="00001092" w:rsidRDefault="0037792D" w:rsidP="00377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Таблица с указанием результатов:</w:t>
            </w:r>
          </w:p>
          <w:tbl>
            <w:tblPr>
              <w:tblStyle w:val="a4"/>
              <w:tblW w:w="3855" w:type="dxa"/>
              <w:tblLayout w:type="fixed"/>
              <w:tblLook w:val="04A0"/>
            </w:tblPr>
            <w:tblGrid>
              <w:gridCol w:w="619"/>
              <w:gridCol w:w="968"/>
              <w:gridCol w:w="709"/>
              <w:gridCol w:w="850"/>
              <w:gridCol w:w="709"/>
            </w:tblGrid>
            <w:tr w:rsidR="0037792D" w:rsidRPr="00001092" w:rsidTr="005D356E">
              <w:tc>
                <w:tcPr>
                  <w:tcW w:w="619" w:type="dxa"/>
                </w:tcPr>
                <w:p w:rsidR="0037792D" w:rsidRPr="00001092" w:rsidRDefault="0037792D" w:rsidP="0037792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Уч. год</w:t>
                  </w:r>
                </w:p>
              </w:tc>
              <w:tc>
                <w:tcPr>
                  <w:tcW w:w="968" w:type="dxa"/>
                </w:tcPr>
                <w:p w:rsidR="0037792D" w:rsidRPr="00001092" w:rsidRDefault="0037792D" w:rsidP="0037792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Назв</w:t>
                  </w:r>
                  <w:r w:rsidRPr="00001092">
                    <w:rPr>
                      <w:rFonts w:ascii="Times New Roman" w:hAnsi="Times New Roman"/>
                    </w:rPr>
                    <w:t>а</w:t>
                  </w:r>
                  <w:r w:rsidRPr="00001092">
                    <w:rPr>
                      <w:rFonts w:ascii="Times New Roman" w:hAnsi="Times New Roman"/>
                    </w:rPr>
                    <w:t>ние и уровень мер</w:t>
                  </w:r>
                  <w:r w:rsidRPr="00001092">
                    <w:rPr>
                      <w:rFonts w:ascii="Times New Roman" w:hAnsi="Times New Roman"/>
                    </w:rPr>
                    <w:t>о</w:t>
                  </w:r>
                  <w:r w:rsidRPr="00001092">
                    <w:rPr>
                      <w:rFonts w:ascii="Times New Roman" w:hAnsi="Times New Roman"/>
                    </w:rPr>
                    <w:t>приятия</w:t>
                  </w:r>
                </w:p>
              </w:tc>
              <w:tc>
                <w:tcPr>
                  <w:tcW w:w="709" w:type="dxa"/>
                </w:tcPr>
                <w:p w:rsidR="0037792D" w:rsidRPr="00001092" w:rsidRDefault="0037792D" w:rsidP="0037792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Ф</w:t>
                  </w:r>
                  <w:r w:rsidRPr="00001092">
                    <w:rPr>
                      <w:rFonts w:ascii="Times New Roman" w:hAnsi="Times New Roman"/>
                    </w:rPr>
                    <w:t>а</w:t>
                  </w:r>
                  <w:r w:rsidRPr="00001092">
                    <w:rPr>
                      <w:rFonts w:ascii="Times New Roman" w:hAnsi="Times New Roman"/>
                    </w:rPr>
                    <w:t>м</w:t>
                  </w:r>
                  <w:r w:rsidRPr="00001092">
                    <w:rPr>
                      <w:rFonts w:ascii="Times New Roman" w:hAnsi="Times New Roman"/>
                    </w:rPr>
                    <w:t>и</w:t>
                  </w:r>
                  <w:r w:rsidRPr="00001092">
                    <w:rPr>
                      <w:rFonts w:ascii="Times New Roman" w:hAnsi="Times New Roman"/>
                    </w:rPr>
                    <w:t>лия, имя, группа</w:t>
                  </w:r>
                </w:p>
              </w:tc>
              <w:tc>
                <w:tcPr>
                  <w:tcW w:w="850" w:type="dxa"/>
                </w:tcPr>
                <w:p w:rsidR="0037792D" w:rsidRPr="00001092" w:rsidRDefault="0037792D" w:rsidP="0037792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Ур</w:t>
                  </w:r>
                  <w:r w:rsidRPr="00001092">
                    <w:rPr>
                      <w:rFonts w:ascii="Times New Roman" w:hAnsi="Times New Roman"/>
                    </w:rPr>
                    <w:t>о</w:t>
                  </w:r>
                  <w:r w:rsidRPr="00001092">
                    <w:rPr>
                      <w:rFonts w:ascii="Times New Roman" w:hAnsi="Times New Roman"/>
                    </w:rPr>
                    <w:t>вень р</w:t>
                  </w:r>
                  <w:r w:rsidRPr="00001092">
                    <w:rPr>
                      <w:rFonts w:ascii="Times New Roman" w:hAnsi="Times New Roman"/>
                    </w:rPr>
                    <w:t>е</w:t>
                  </w:r>
                  <w:r w:rsidRPr="00001092">
                    <w:rPr>
                      <w:rFonts w:ascii="Times New Roman" w:hAnsi="Times New Roman"/>
                    </w:rPr>
                    <w:t>зульт</w:t>
                  </w:r>
                  <w:r w:rsidRPr="00001092">
                    <w:rPr>
                      <w:rFonts w:ascii="Times New Roman" w:hAnsi="Times New Roman"/>
                    </w:rPr>
                    <w:t>а</w:t>
                  </w:r>
                  <w:r w:rsidRPr="00001092">
                    <w:rPr>
                      <w:rFonts w:ascii="Times New Roman" w:hAnsi="Times New Roman"/>
                    </w:rPr>
                    <w:t>та</w:t>
                  </w:r>
                </w:p>
              </w:tc>
              <w:tc>
                <w:tcPr>
                  <w:tcW w:w="709" w:type="dxa"/>
                </w:tcPr>
                <w:p w:rsidR="0037792D" w:rsidRPr="00001092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001092">
                    <w:rPr>
                      <w:rFonts w:ascii="Times New Roman" w:hAnsi="Times New Roman"/>
                    </w:rPr>
                    <w:t>У</w:t>
                  </w:r>
                  <w:r w:rsidRPr="00001092">
                    <w:rPr>
                      <w:rFonts w:ascii="Times New Roman" w:hAnsi="Times New Roman"/>
                    </w:rPr>
                    <w:t>ч</w:t>
                  </w:r>
                  <w:r w:rsidRPr="00001092">
                    <w:rPr>
                      <w:rFonts w:ascii="Times New Roman" w:hAnsi="Times New Roman"/>
                    </w:rPr>
                    <w:t>ред</w:t>
                  </w:r>
                  <w:r w:rsidRPr="00001092">
                    <w:rPr>
                      <w:rFonts w:ascii="Times New Roman" w:hAnsi="Times New Roman"/>
                    </w:rPr>
                    <w:t>и</w:t>
                  </w:r>
                  <w:r w:rsidRPr="00001092">
                    <w:rPr>
                      <w:rFonts w:ascii="Times New Roman" w:hAnsi="Times New Roman"/>
                    </w:rPr>
                    <w:t>тель м</w:t>
                  </w:r>
                  <w:r w:rsidRPr="00001092">
                    <w:rPr>
                      <w:rFonts w:ascii="Times New Roman" w:hAnsi="Times New Roman"/>
                    </w:rPr>
                    <w:t>е</w:t>
                  </w:r>
                  <w:r w:rsidRPr="00001092">
                    <w:rPr>
                      <w:rFonts w:ascii="Times New Roman" w:hAnsi="Times New Roman"/>
                    </w:rPr>
                    <w:t>р</w:t>
                  </w:r>
                  <w:r w:rsidRPr="00001092">
                    <w:rPr>
                      <w:rFonts w:ascii="Times New Roman" w:hAnsi="Times New Roman"/>
                    </w:rPr>
                    <w:t>о</w:t>
                  </w:r>
                  <w:r w:rsidRPr="00001092">
                    <w:rPr>
                      <w:rFonts w:ascii="Times New Roman" w:hAnsi="Times New Roman"/>
                    </w:rPr>
                    <w:t>пр</w:t>
                  </w:r>
                  <w:r w:rsidRPr="00001092">
                    <w:rPr>
                      <w:rFonts w:ascii="Times New Roman" w:hAnsi="Times New Roman"/>
                    </w:rPr>
                    <w:t>и</w:t>
                  </w:r>
                  <w:r w:rsidRPr="00001092">
                    <w:rPr>
                      <w:rFonts w:ascii="Times New Roman" w:hAnsi="Times New Roman"/>
                    </w:rPr>
                    <w:t>ятия</w:t>
                  </w:r>
                </w:p>
              </w:tc>
            </w:tr>
            <w:tr w:rsidR="0037792D" w:rsidRPr="00001092" w:rsidTr="005D356E">
              <w:tc>
                <w:tcPr>
                  <w:tcW w:w="619" w:type="dxa"/>
                </w:tcPr>
                <w:p w:rsidR="0037792D" w:rsidRPr="00001092" w:rsidRDefault="0037792D" w:rsidP="0037792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</w:tcPr>
                <w:p w:rsidR="0037792D" w:rsidRPr="00001092" w:rsidRDefault="0037792D" w:rsidP="0037792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7792D" w:rsidRPr="00001092" w:rsidRDefault="0037792D" w:rsidP="0037792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</w:tcPr>
                <w:p w:rsidR="0037792D" w:rsidRPr="00001092" w:rsidRDefault="0037792D" w:rsidP="0037792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</w:tcPr>
                <w:p w:rsidR="0037792D" w:rsidRPr="00001092" w:rsidRDefault="0037792D" w:rsidP="0037792D">
                  <w:pPr>
                    <w:framePr w:hSpace="180" w:wrap="around" w:vAnchor="text" w:hAnchor="text" w:x="108" w:y="1"/>
                    <w:suppressOverlap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7792D" w:rsidRPr="00001092" w:rsidRDefault="0037792D" w:rsidP="00377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</w:tcPr>
          <w:p w:rsidR="0037792D" w:rsidRPr="00001092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Учитываются результаты предметных олимп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и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ад, проектной и исследовательской деятельн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сти обучающихся, в том числе конференций, конкурсов, и других мероприятий предметной направленности.</w:t>
            </w:r>
          </w:p>
          <w:p w:rsidR="0037792D" w:rsidRPr="00001092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При групповом участии учитывается результат группы</w:t>
            </w:r>
          </w:p>
          <w:p w:rsidR="0037792D" w:rsidRPr="00001092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 xml:space="preserve"> Не учитываются результаты:</w:t>
            </w:r>
          </w:p>
          <w:p w:rsidR="0037792D" w:rsidRPr="00001092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01092">
              <w:rPr>
                <w:rFonts w:ascii="Times New Roman" w:hAnsi="Times New Roman"/>
                <w:sz w:val="24"/>
                <w:szCs w:val="24"/>
              </w:rPr>
              <w:t>-участие обучающихся в мероприятиях, пров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>о</w:t>
            </w:r>
            <w:r w:rsidRPr="00001092">
              <w:rPr>
                <w:rFonts w:ascii="Times New Roman" w:hAnsi="Times New Roman"/>
                <w:sz w:val="24"/>
                <w:szCs w:val="24"/>
              </w:rPr>
              <w:t xml:space="preserve">димых на коммерческой основе </w:t>
            </w:r>
          </w:p>
        </w:tc>
      </w:tr>
      <w:tr w:rsidR="0037792D" w:rsidRPr="003757C5" w:rsidTr="002E65E9">
        <w:trPr>
          <w:trHeight w:val="793"/>
        </w:trPr>
        <w:tc>
          <w:tcPr>
            <w:tcW w:w="675" w:type="dxa"/>
            <w:vMerge/>
          </w:tcPr>
          <w:p w:rsidR="0037792D" w:rsidRPr="00001092" w:rsidRDefault="0037792D" w:rsidP="0037792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37792D" w:rsidRPr="00001092" w:rsidRDefault="0037792D" w:rsidP="0037792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</w:tcPr>
          <w:p w:rsidR="0037792D" w:rsidRPr="003757C5" w:rsidRDefault="0037792D" w:rsidP="0037792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2.2.2. 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Организация и пров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дение физкультурно-спортивных праздников и других спортивных мер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приятий</w:t>
            </w:r>
          </w:p>
        </w:tc>
        <w:tc>
          <w:tcPr>
            <w:tcW w:w="4254" w:type="dxa"/>
            <w:gridSpan w:val="2"/>
          </w:tcPr>
          <w:p w:rsidR="0037792D" w:rsidRPr="003757C5" w:rsidRDefault="0037792D" w:rsidP="003779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1"/>
              <w:tblW w:w="4036" w:type="dxa"/>
              <w:tblLayout w:type="fixed"/>
              <w:tblLook w:val="04A0"/>
            </w:tblPr>
            <w:tblGrid>
              <w:gridCol w:w="807"/>
              <w:gridCol w:w="1208"/>
              <w:gridCol w:w="993"/>
              <w:gridCol w:w="1028"/>
            </w:tblGrid>
            <w:tr w:rsidR="0037792D" w:rsidRPr="003757C5" w:rsidTr="0037792D">
              <w:tc>
                <w:tcPr>
                  <w:tcW w:w="807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Уче</w:t>
                  </w:r>
                  <w:r w:rsidRPr="003757C5">
                    <w:rPr>
                      <w:rFonts w:ascii="Times New Roman" w:hAnsi="Times New Roman"/>
                    </w:rPr>
                    <w:t>б</w:t>
                  </w:r>
                  <w:r w:rsidRPr="003757C5">
                    <w:rPr>
                      <w:rFonts w:ascii="Times New Roman" w:hAnsi="Times New Roman"/>
                    </w:rPr>
                    <w:t>ный год</w:t>
                  </w:r>
                </w:p>
              </w:tc>
              <w:tc>
                <w:tcPr>
                  <w:tcW w:w="1208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Название меропри</w:t>
                  </w:r>
                  <w:r w:rsidRPr="003757C5">
                    <w:rPr>
                      <w:rFonts w:ascii="Times New Roman" w:hAnsi="Times New Roman"/>
                    </w:rPr>
                    <w:t>я</w:t>
                  </w:r>
                  <w:r w:rsidRPr="003757C5">
                    <w:rPr>
                      <w:rFonts w:ascii="Times New Roman" w:hAnsi="Times New Roman"/>
                    </w:rPr>
                    <w:t>тия</w:t>
                  </w:r>
                </w:p>
              </w:tc>
              <w:tc>
                <w:tcPr>
                  <w:tcW w:w="993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Уровень мер</w:t>
                  </w:r>
                  <w:r w:rsidRPr="003757C5">
                    <w:rPr>
                      <w:rFonts w:ascii="Times New Roman" w:hAnsi="Times New Roman"/>
                    </w:rPr>
                    <w:t>о</w:t>
                  </w:r>
                  <w:r w:rsidRPr="003757C5">
                    <w:rPr>
                      <w:rFonts w:ascii="Times New Roman" w:hAnsi="Times New Roman"/>
                    </w:rPr>
                    <w:t>приятия</w:t>
                  </w:r>
                </w:p>
              </w:tc>
              <w:tc>
                <w:tcPr>
                  <w:tcW w:w="1028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Колич</w:t>
                  </w:r>
                  <w:r w:rsidRPr="003757C5">
                    <w:rPr>
                      <w:rFonts w:ascii="Times New Roman" w:hAnsi="Times New Roman"/>
                    </w:rPr>
                    <w:t>е</w:t>
                  </w:r>
                  <w:r w:rsidRPr="003757C5">
                    <w:rPr>
                      <w:rFonts w:ascii="Times New Roman" w:hAnsi="Times New Roman"/>
                    </w:rPr>
                    <w:t>ство уч</w:t>
                  </w:r>
                  <w:r w:rsidRPr="003757C5">
                    <w:rPr>
                      <w:rFonts w:ascii="Times New Roman" w:hAnsi="Times New Roman"/>
                    </w:rPr>
                    <w:t>а</w:t>
                  </w:r>
                  <w:r w:rsidRPr="003757C5">
                    <w:rPr>
                      <w:rFonts w:ascii="Times New Roman" w:hAnsi="Times New Roman"/>
                    </w:rPr>
                    <w:t>стников</w:t>
                  </w:r>
                </w:p>
              </w:tc>
            </w:tr>
            <w:tr w:rsidR="0037792D" w:rsidRPr="003757C5" w:rsidTr="0037792D">
              <w:tc>
                <w:tcPr>
                  <w:tcW w:w="807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8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28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Учитываются мероприятия, организованные лично аттестуемым педагогическим работником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2D" w:rsidRPr="003757C5" w:rsidTr="00403B20">
        <w:trPr>
          <w:trHeight w:val="432"/>
        </w:trPr>
        <w:tc>
          <w:tcPr>
            <w:tcW w:w="15455" w:type="dxa"/>
            <w:gridSpan w:val="10"/>
          </w:tcPr>
          <w:p w:rsidR="0037792D" w:rsidRPr="003757C5" w:rsidRDefault="0037792D" w:rsidP="0037792D">
            <w:pPr>
              <w:spacing w:after="0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b/>
                <w:sz w:val="24"/>
                <w:szCs w:val="24"/>
              </w:rPr>
              <w:t>Параметр III.    Личный вклад педагогического работника в повышение качества образования</w:t>
            </w:r>
          </w:p>
        </w:tc>
      </w:tr>
      <w:tr w:rsidR="0037792D" w:rsidRPr="003757C5" w:rsidTr="002E65E9">
        <w:trPr>
          <w:trHeight w:val="1407"/>
        </w:trPr>
        <w:tc>
          <w:tcPr>
            <w:tcW w:w="675" w:type="dxa"/>
            <w:vMerge w:val="restart"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339" w:type="dxa"/>
            <w:gridSpan w:val="2"/>
            <w:vMerge w:val="restart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Награды, поощр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ния органов упра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ления образован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ем, свидетельс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вующие о личном вкладе в повышение качества образов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757C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 (муниципального и р</w:t>
            </w:r>
            <w:r w:rsidRPr="003757C5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3757C5">
              <w:rPr>
                <w:rFonts w:ascii="Times New Roman" w:hAnsi="Times New Roman"/>
                <w:i/>
                <w:sz w:val="20"/>
                <w:szCs w:val="20"/>
              </w:rPr>
              <w:t>гионального уровня – за межаттестационный период, федерального уровня – за период пед</w:t>
            </w:r>
            <w:r w:rsidRPr="003757C5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757C5">
              <w:rPr>
                <w:rFonts w:ascii="Times New Roman" w:hAnsi="Times New Roman"/>
                <w:i/>
                <w:sz w:val="20"/>
                <w:szCs w:val="20"/>
              </w:rPr>
              <w:t>гогической деятельн</w:t>
            </w:r>
            <w:r w:rsidRPr="003757C5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3757C5">
              <w:rPr>
                <w:rFonts w:ascii="Times New Roman" w:hAnsi="Times New Roman"/>
                <w:i/>
                <w:sz w:val="20"/>
                <w:szCs w:val="20"/>
              </w:rPr>
              <w:t>сти)</w:t>
            </w: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lastRenderedPageBreak/>
              <w:t>3.1.1. Федеральный ур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вень: почетное звание (н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грудный знак), грамота, благодарность</w:t>
            </w:r>
          </w:p>
        </w:tc>
        <w:tc>
          <w:tcPr>
            <w:tcW w:w="4254" w:type="dxa"/>
            <w:gridSpan w:val="3"/>
            <w:vMerge w:val="restart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Сведения о наградах, поощрениях, связанные с педагогической деятел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ностью по занимаемой должности, п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речисляются в хронологическом п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рядке их получения с указанием осн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вания (грамоты, благодарности и др.)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В портфолио вкладываются документы, по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д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тверждающие наличие наград и поощрений</w:t>
            </w:r>
          </w:p>
        </w:tc>
      </w:tr>
      <w:tr w:rsidR="0037792D" w:rsidRPr="003757C5" w:rsidTr="00403B20">
        <w:trPr>
          <w:trHeight w:val="1012"/>
        </w:trPr>
        <w:tc>
          <w:tcPr>
            <w:tcW w:w="675" w:type="dxa"/>
            <w:vMerge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Merge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3.1.2. Региональный ур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вень: грамоты, благода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ности и другое</w:t>
            </w:r>
          </w:p>
        </w:tc>
        <w:tc>
          <w:tcPr>
            <w:tcW w:w="4254" w:type="dxa"/>
            <w:gridSpan w:val="3"/>
            <w:vMerge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2D" w:rsidRPr="003757C5" w:rsidTr="002E65E9">
        <w:trPr>
          <w:trHeight w:val="1160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Merge/>
            <w:tcBorders>
              <w:bottom w:val="single" w:sz="4" w:space="0" w:color="auto"/>
            </w:tcBorders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3.1.3. Муниципальный уровень: грамоты, благ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дарности и другое</w:t>
            </w:r>
          </w:p>
        </w:tc>
        <w:tc>
          <w:tcPr>
            <w:tcW w:w="4254" w:type="dxa"/>
            <w:gridSpan w:val="3"/>
            <w:vMerge/>
            <w:tcBorders>
              <w:bottom w:val="single" w:sz="4" w:space="0" w:color="auto"/>
            </w:tcBorders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  <w:tcBorders>
              <w:bottom w:val="single" w:sz="4" w:space="0" w:color="auto"/>
            </w:tcBorders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2D" w:rsidRPr="003757C5" w:rsidTr="00403B20">
        <w:trPr>
          <w:trHeight w:val="2843"/>
        </w:trPr>
        <w:tc>
          <w:tcPr>
            <w:tcW w:w="675" w:type="dxa"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339" w:type="dxa"/>
            <w:gridSpan w:val="2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Разработка пр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граммно-методического </w:t>
            </w:r>
            <w:r w:rsidR="00403B20" w:rsidRPr="003757C5">
              <w:rPr>
                <w:rFonts w:ascii="Times New Roman" w:hAnsi="Times New Roman"/>
                <w:sz w:val="24"/>
                <w:szCs w:val="24"/>
              </w:rPr>
              <w:t>с</w:t>
            </w:r>
            <w:r w:rsidR="00403B20"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="00403B20" w:rsidRPr="003757C5">
              <w:rPr>
                <w:rFonts w:ascii="Times New Roman" w:hAnsi="Times New Roman"/>
                <w:sz w:val="24"/>
                <w:szCs w:val="24"/>
              </w:rPr>
              <w:t>провождения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 обр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зовательного пр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цесса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Педагогическая  разрабо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  <w:gridSpan w:val="3"/>
          </w:tcPr>
          <w:p w:rsidR="0037792D" w:rsidRPr="00C313CC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3CC">
              <w:rPr>
                <w:rFonts w:ascii="Times New Roman" w:hAnsi="Times New Roman"/>
                <w:sz w:val="24"/>
                <w:szCs w:val="24"/>
              </w:rPr>
              <w:t>Документ об утверждении разработки (дата утверждения, наименование ра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>з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 xml:space="preserve">работки, коллегиальный орган,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нявший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 xml:space="preserve"> разработку)</w:t>
            </w:r>
          </w:p>
          <w:p w:rsidR="0037792D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92D" w:rsidRPr="00C313CC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3CC">
              <w:rPr>
                <w:rFonts w:ascii="Times New Roman" w:hAnsi="Times New Roman"/>
                <w:sz w:val="24"/>
                <w:szCs w:val="24"/>
              </w:rPr>
              <w:t>Данный документ размещается в портфолио</w:t>
            </w:r>
          </w:p>
        </w:tc>
        <w:tc>
          <w:tcPr>
            <w:tcW w:w="5210" w:type="dxa"/>
          </w:tcPr>
          <w:p w:rsidR="0037792D" w:rsidRPr="00C313CC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313CC">
              <w:rPr>
                <w:rFonts w:ascii="Times New Roman" w:hAnsi="Times New Roman"/>
                <w:sz w:val="24"/>
                <w:szCs w:val="24"/>
              </w:rPr>
              <w:t>Педагогическими разработками являются: д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>и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>дактические и (или) контрольно-измерительные материалы, методические разработки к пр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>о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>граммам, серии уроков или педагогических м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>е</w:t>
            </w:r>
            <w:r w:rsidRPr="00C313CC">
              <w:rPr>
                <w:rFonts w:ascii="Times New Roman" w:hAnsi="Times New Roman"/>
                <w:sz w:val="24"/>
                <w:szCs w:val="24"/>
              </w:rPr>
              <w:t>роприятий</w:t>
            </w:r>
          </w:p>
          <w:p w:rsidR="0037792D" w:rsidRPr="00C313CC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92D" w:rsidRPr="00C313CC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281C">
              <w:rPr>
                <w:rFonts w:ascii="Times New Roman" w:hAnsi="Times New Roman"/>
                <w:sz w:val="24"/>
                <w:szCs w:val="24"/>
              </w:rPr>
              <w:t>Учитываются педагогические разработки, ли</w:t>
            </w:r>
            <w:r w:rsidRPr="007F281C">
              <w:rPr>
                <w:rFonts w:ascii="Times New Roman" w:hAnsi="Times New Roman"/>
                <w:sz w:val="24"/>
                <w:szCs w:val="24"/>
              </w:rPr>
              <w:t>ч</w:t>
            </w:r>
            <w:r w:rsidRPr="007F281C">
              <w:rPr>
                <w:rFonts w:ascii="Times New Roman" w:hAnsi="Times New Roman"/>
                <w:sz w:val="24"/>
                <w:szCs w:val="24"/>
              </w:rPr>
              <w:t>но разработанные педагогом</w:t>
            </w:r>
            <w:r>
              <w:rPr>
                <w:rFonts w:ascii="Times New Roman" w:hAnsi="Times New Roman"/>
                <w:sz w:val="24"/>
                <w:szCs w:val="24"/>
              </w:rPr>
              <w:t>, принятые</w:t>
            </w:r>
            <w:r w:rsidRPr="007F281C">
              <w:rPr>
                <w:rFonts w:ascii="Times New Roman" w:hAnsi="Times New Roman"/>
                <w:sz w:val="24"/>
                <w:szCs w:val="24"/>
              </w:rPr>
              <w:t xml:space="preserve"> колл</w:t>
            </w:r>
            <w:r w:rsidRPr="007F281C">
              <w:rPr>
                <w:rFonts w:ascii="Times New Roman" w:hAnsi="Times New Roman"/>
                <w:sz w:val="24"/>
                <w:szCs w:val="24"/>
              </w:rPr>
              <w:t>е</w:t>
            </w:r>
            <w:r w:rsidRPr="007F281C">
              <w:rPr>
                <w:rFonts w:ascii="Times New Roman" w:hAnsi="Times New Roman"/>
                <w:sz w:val="24"/>
                <w:szCs w:val="24"/>
              </w:rPr>
              <w:t>гиальным органом образовательной организ</w:t>
            </w:r>
            <w:r w:rsidRPr="007F281C">
              <w:rPr>
                <w:rFonts w:ascii="Times New Roman" w:hAnsi="Times New Roman"/>
                <w:sz w:val="24"/>
                <w:szCs w:val="24"/>
              </w:rPr>
              <w:t>а</w:t>
            </w:r>
            <w:r w:rsidRPr="007F281C">
              <w:rPr>
                <w:rFonts w:ascii="Times New Roman" w:hAnsi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281C">
              <w:rPr>
                <w:rFonts w:ascii="Times New Roman" w:hAnsi="Times New Roman"/>
                <w:sz w:val="24"/>
                <w:szCs w:val="24"/>
              </w:rPr>
              <w:t xml:space="preserve"> и утверждённые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приказом руководителя.</w:t>
            </w:r>
          </w:p>
        </w:tc>
      </w:tr>
      <w:tr w:rsidR="0037792D" w:rsidRPr="003757C5" w:rsidTr="002E65E9">
        <w:trPr>
          <w:trHeight w:val="3032"/>
        </w:trPr>
        <w:tc>
          <w:tcPr>
            <w:tcW w:w="675" w:type="dxa"/>
            <w:vMerge w:val="restart"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339" w:type="dxa"/>
            <w:gridSpan w:val="2"/>
            <w:vMerge w:val="restart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Экспериментальная, инновационная, м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тодическая деятел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ность 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3.3.1.Экспериментальная и (или) инновационная деятельность</w:t>
            </w:r>
          </w:p>
        </w:tc>
        <w:tc>
          <w:tcPr>
            <w:tcW w:w="4254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Таблица с указанием результатов</w:t>
            </w:r>
          </w:p>
          <w:tbl>
            <w:tblPr>
              <w:tblStyle w:val="a4"/>
              <w:tblW w:w="4125" w:type="dxa"/>
              <w:tblInd w:w="20" w:type="dxa"/>
              <w:tblLayout w:type="fixed"/>
              <w:tblLook w:val="04A0"/>
            </w:tblPr>
            <w:tblGrid>
              <w:gridCol w:w="879"/>
              <w:gridCol w:w="851"/>
              <w:gridCol w:w="850"/>
              <w:gridCol w:w="851"/>
              <w:gridCol w:w="694"/>
            </w:tblGrid>
            <w:tr w:rsidR="0037792D" w:rsidRPr="003757C5" w:rsidTr="005C01AC">
              <w:tc>
                <w:tcPr>
                  <w:tcW w:w="8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792D" w:rsidRPr="003757C5" w:rsidTr="005C01AC">
              <w:tc>
                <w:tcPr>
                  <w:tcW w:w="87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Напра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в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ление экспер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ментал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ной де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я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тельн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сти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Личное участие педаг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гическ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го р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ботника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Сроки провед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ния мер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приятий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Сроки реализ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а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ции эксп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е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риме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тал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ной/инновацио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н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ной деятел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ь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ности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Рекв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и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зиты док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у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мента, по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д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тве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р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ждающие статус пл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о</w:t>
                  </w:r>
                  <w:r w:rsidRPr="003757C5">
                    <w:rPr>
                      <w:rFonts w:ascii="Times New Roman" w:hAnsi="Times New Roman"/>
                      <w:sz w:val="16"/>
                      <w:szCs w:val="16"/>
                    </w:rPr>
                    <w:t>щадки</w:t>
                  </w:r>
                </w:p>
              </w:tc>
            </w:tr>
            <w:tr w:rsidR="0037792D" w:rsidRPr="003757C5" w:rsidTr="005C01AC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792D" w:rsidRPr="003757C5" w:rsidTr="005C01AC">
              <w:tc>
                <w:tcPr>
                  <w:tcW w:w="879" w:type="dxa"/>
                  <w:tcBorders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bottom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37792D" w:rsidRPr="003757C5" w:rsidTr="005C01AC">
              <w:tc>
                <w:tcPr>
                  <w:tcW w:w="8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 xml:space="preserve"> Документы и материалы, подтверждающие личное участие педагогического работника в реализации мероприятий экспериментал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ь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ной/инновационной деятельности (базово-опорной, пилотной, инновационной педагогич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ской площадки)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педагога в экспер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ментальной/инновационной деятельности за межаттестационный период</w:t>
            </w:r>
          </w:p>
        </w:tc>
      </w:tr>
      <w:tr w:rsidR="0037792D" w:rsidRPr="003757C5" w:rsidTr="002E65E9">
        <w:trPr>
          <w:trHeight w:val="1407"/>
        </w:trPr>
        <w:tc>
          <w:tcPr>
            <w:tcW w:w="675" w:type="dxa"/>
            <w:vMerge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Merge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3.3.2. Методическая</w:t>
            </w:r>
          </w:p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4254" w:type="dxa"/>
            <w:gridSpan w:val="3"/>
          </w:tcPr>
          <w:tbl>
            <w:tblPr>
              <w:tblStyle w:val="a4"/>
              <w:tblW w:w="0" w:type="auto"/>
              <w:tblInd w:w="10" w:type="dxa"/>
              <w:tblLayout w:type="fixed"/>
              <w:tblLook w:val="04A0"/>
            </w:tblPr>
            <w:tblGrid>
              <w:gridCol w:w="587"/>
              <w:gridCol w:w="1105"/>
              <w:gridCol w:w="1134"/>
              <w:gridCol w:w="1172"/>
            </w:tblGrid>
            <w:tr w:rsidR="0037792D" w:rsidRPr="003757C5" w:rsidTr="00343CFA">
              <w:tc>
                <w:tcPr>
                  <w:tcW w:w="399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7C5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7792D" w:rsidRPr="003757C5" w:rsidTr="00343CFA">
              <w:tc>
                <w:tcPr>
                  <w:tcW w:w="587" w:type="dxa"/>
                  <w:tcBorders>
                    <w:top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Уч.год</w:t>
                  </w:r>
                </w:p>
              </w:tc>
              <w:tc>
                <w:tcPr>
                  <w:tcW w:w="1105" w:type="dxa"/>
                  <w:tcBorders>
                    <w:top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Напра</w:t>
                  </w:r>
                  <w:r w:rsidRPr="003757C5">
                    <w:rPr>
                      <w:rFonts w:ascii="Times New Roman" w:hAnsi="Times New Roman"/>
                    </w:rPr>
                    <w:t>в</w:t>
                  </w:r>
                  <w:r w:rsidRPr="003757C5">
                    <w:rPr>
                      <w:rFonts w:ascii="Times New Roman" w:hAnsi="Times New Roman"/>
                    </w:rPr>
                    <w:t>ление</w:t>
                  </w:r>
                </w:p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метод</w:t>
                  </w:r>
                  <w:r w:rsidRPr="003757C5">
                    <w:rPr>
                      <w:rFonts w:ascii="Times New Roman" w:hAnsi="Times New Roman"/>
                    </w:rPr>
                    <w:t>и</w:t>
                  </w:r>
                  <w:r w:rsidRPr="003757C5">
                    <w:rPr>
                      <w:rFonts w:ascii="Times New Roman" w:hAnsi="Times New Roman"/>
                    </w:rPr>
                    <w:t>ческой деятел</w:t>
                  </w:r>
                  <w:r w:rsidRPr="003757C5">
                    <w:rPr>
                      <w:rFonts w:ascii="Times New Roman" w:hAnsi="Times New Roman"/>
                    </w:rPr>
                    <w:t>ь</w:t>
                  </w:r>
                  <w:r w:rsidRPr="003757C5">
                    <w:rPr>
                      <w:rFonts w:ascii="Times New Roman" w:hAnsi="Times New Roman"/>
                    </w:rPr>
                    <w:t>ности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trike/>
                    </w:rPr>
                  </w:pPr>
                  <w:r w:rsidRPr="003757C5">
                    <w:rPr>
                      <w:rFonts w:ascii="Times New Roman" w:hAnsi="Times New Roman"/>
                    </w:rPr>
                    <w:t>Тема м</w:t>
                  </w:r>
                  <w:r w:rsidRPr="003757C5">
                    <w:rPr>
                      <w:rFonts w:ascii="Times New Roman" w:hAnsi="Times New Roman"/>
                    </w:rPr>
                    <w:t>е</w:t>
                  </w:r>
                  <w:r w:rsidRPr="003757C5">
                    <w:rPr>
                      <w:rFonts w:ascii="Times New Roman" w:hAnsi="Times New Roman"/>
                    </w:rPr>
                    <w:t>тодич</w:t>
                  </w:r>
                  <w:r w:rsidRPr="003757C5">
                    <w:rPr>
                      <w:rFonts w:ascii="Times New Roman" w:hAnsi="Times New Roman"/>
                    </w:rPr>
                    <w:t>е</w:t>
                  </w:r>
                  <w:r w:rsidRPr="003757C5">
                    <w:rPr>
                      <w:rFonts w:ascii="Times New Roman" w:hAnsi="Times New Roman"/>
                    </w:rPr>
                    <w:t>ской де</w:t>
                  </w:r>
                  <w:r w:rsidRPr="003757C5">
                    <w:rPr>
                      <w:rFonts w:ascii="Times New Roman" w:hAnsi="Times New Roman"/>
                    </w:rPr>
                    <w:t>я</w:t>
                  </w:r>
                  <w:r w:rsidRPr="003757C5">
                    <w:rPr>
                      <w:rFonts w:ascii="Times New Roman" w:hAnsi="Times New Roman"/>
                    </w:rPr>
                    <w:t>тельности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Резул</w:t>
                  </w:r>
                  <w:r w:rsidRPr="003757C5">
                    <w:rPr>
                      <w:rFonts w:ascii="Times New Roman" w:hAnsi="Times New Roman"/>
                    </w:rPr>
                    <w:t>ь</w:t>
                  </w:r>
                  <w:r w:rsidRPr="003757C5">
                    <w:rPr>
                      <w:rFonts w:ascii="Times New Roman" w:hAnsi="Times New Roman"/>
                    </w:rPr>
                    <w:t>тат/продукт</w:t>
                  </w:r>
                </w:p>
              </w:tc>
            </w:tr>
            <w:tr w:rsidR="0037792D" w:rsidRPr="003757C5" w:rsidTr="00343CFA">
              <w:tc>
                <w:tcPr>
                  <w:tcW w:w="587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05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34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172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  <w:tr w:rsidR="0037792D" w:rsidRPr="003757C5" w:rsidTr="00343CFA">
              <w:tc>
                <w:tcPr>
                  <w:tcW w:w="587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05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  <w:tc>
                <w:tcPr>
                  <w:tcW w:w="1172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trike/>
                      <w:sz w:val="24"/>
                      <w:szCs w:val="24"/>
                    </w:rPr>
                  </w:pPr>
                </w:p>
              </w:tc>
            </w:tr>
          </w:tbl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Учитывается методическая активность на пр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тяжении всего межаттестационного периода</w:t>
            </w:r>
          </w:p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Учитывается систематическое активное участие в работе методических объединений, педагог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ческих и методических советов</w:t>
            </w:r>
          </w:p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В портфолио размещается план (выписка) мет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дической деятельности с отметкой руководит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ля методического объединения о выполнении   или другие подтверждающие документы и м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териалы</w:t>
            </w:r>
          </w:p>
        </w:tc>
      </w:tr>
      <w:tr w:rsidR="0037792D" w:rsidRPr="003757C5" w:rsidTr="002E65E9">
        <w:trPr>
          <w:trHeight w:val="416"/>
        </w:trPr>
        <w:tc>
          <w:tcPr>
            <w:tcW w:w="675" w:type="dxa"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339" w:type="dxa"/>
            <w:gridSpan w:val="2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де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как ли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ный вклад в пов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шение качества о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Участие в: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– аттестации педагогич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ских работников;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– в работе жюри спорти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в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но-оздоровительных м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роприятий </w:t>
            </w:r>
          </w:p>
        </w:tc>
        <w:tc>
          <w:tcPr>
            <w:tcW w:w="4254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Документы, подтверждающие участие, вид экспертизы, дата участия</w:t>
            </w:r>
          </w:p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5210" w:type="dxa"/>
          </w:tcPr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Оценивается экспертная деятельность, осущ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ствляемая в межаттестационный период</w:t>
            </w:r>
          </w:p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Вид экспертизы прописывается полностью</w:t>
            </w:r>
          </w:p>
        </w:tc>
      </w:tr>
      <w:tr w:rsidR="0037792D" w:rsidRPr="003757C5" w:rsidTr="002E65E9">
        <w:trPr>
          <w:trHeight w:val="557"/>
        </w:trPr>
        <w:tc>
          <w:tcPr>
            <w:tcW w:w="675" w:type="dxa"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339" w:type="dxa"/>
            <w:gridSpan w:val="2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опыта практических результатов своей профессиональной деятельности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Обобщение и распростр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нение педагогического опыта: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- мастер-классы, открытые уроки в рамках методич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ских мероприятий,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 xml:space="preserve"> выступления на научно-практических конфере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циях, форумах и др.;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-  публикации в научно-методических, научно-практических, практико-ориентированных издан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ях</w:t>
            </w:r>
          </w:p>
        </w:tc>
        <w:tc>
          <w:tcPr>
            <w:tcW w:w="4254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Протоколы, отзывы, рецензии  о вн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дрении  представленного опыта и 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личии практическом результатов ра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з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мещаются в портфолио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 xml:space="preserve"> Диплом, сертификат и иные докуме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ты, подтверждающие транслирование опыта работы, размещаются в портф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лио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92D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3B20" w:rsidRDefault="00403B20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3B20" w:rsidRDefault="00403B20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03B20" w:rsidRPr="003757C5" w:rsidRDefault="00403B20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37792D" w:rsidRPr="003757C5" w:rsidRDefault="0037792D" w:rsidP="0037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7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Таблица с указанием результатов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1044"/>
              <w:gridCol w:w="1045"/>
              <w:gridCol w:w="1045"/>
              <w:gridCol w:w="826"/>
            </w:tblGrid>
            <w:tr w:rsidR="0037792D" w:rsidRPr="003757C5" w:rsidTr="000A0EAF">
              <w:tc>
                <w:tcPr>
                  <w:tcW w:w="1044" w:type="dxa"/>
                </w:tcPr>
                <w:p w:rsidR="0037792D" w:rsidRPr="00403B20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Уче</w:t>
                  </w: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б</w:t>
                  </w: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ный год</w:t>
                  </w:r>
                </w:p>
              </w:tc>
              <w:tc>
                <w:tcPr>
                  <w:tcW w:w="1045" w:type="dxa"/>
                </w:tcPr>
                <w:p w:rsidR="0037792D" w:rsidRPr="00403B20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Форма пре</w:t>
                  </w: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д</w:t>
                  </w: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ставл</w:t>
                  </w: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ния опыта</w:t>
                  </w:r>
                </w:p>
              </w:tc>
              <w:tc>
                <w:tcPr>
                  <w:tcW w:w="1045" w:type="dxa"/>
                </w:tcPr>
                <w:p w:rsidR="0037792D" w:rsidRPr="00403B20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Уровень пре</w:t>
                  </w: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д</w:t>
                  </w: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ставл</w:t>
                  </w: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е</w:t>
                  </w: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826" w:type="dxa"/>
                </w:tcPr>
                <w:p w:rsidR="0037792D" w:rsidRPr="00403B20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403B20">
                    <w:rPr>
                      <w:rFonts w:ascii="Times New Roman" w:hAnsi="Times New Roman"/>
                      <w:sz w:val="22"/>
                      <w:szCs w:val="22"/>
                    </w:rPr>
                    <w:t>Тема</w:t>
                  </w:r>
                </w:p>
              </w:tc>
            </w:tr>
            <w:tr w:rsidR="0037792D" w:rsidRPr="003757C5" w:rsidTr="000A0EAF">
              <w:tc>
                <w:tcPr>
                  <w:tcW w:w="1044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45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6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lastRenderedPageBreak/>
              <w:t>Работа по обобщению опыта профессиональной деятельности включает в себя следующие эт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пы: 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– формирование теоретических оснований;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– осмысление и анализ полученных практич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ских результатов;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– выявление и устранение проблем (недочетов);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– определение перспективы дальнейшего разв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тия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После получения рекомендаций в образов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тельной организации педагогический работник вправе транслировать его в педагогических коллективах, коллективах физической культуры и спорта на различных уровнях</w:t>
            </w:r>
          </w:p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обобщению опыта работы, представленные в рамках конкурсов профма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терства, оцениваются в разделе 1.2. Конкурсы профессионального мастерства и проекты</w:t>
            </w:r>
          </w:p>
        </w:tc>
      </w:tr>
      <w:tr w:rsidR="0037792D" w:rsidRPr="003757C5" w:rsidTr="002E65E9">
        <w:trPr>
          <w:trHeight w:val="681"/>
        </w:trPr>
        <w:tc>
          <w:tcPr>
            <w:tcW w:w="675" w:type="dxa"/>
            <w:vMerge w:val="restart"/>
          </w:tcPr>
          <w:p w:rsidR="0037792D" w:rsidRPr="003757C5" w:rsidRDefault="0037792D" w:rsidP="0037792D">
            <w:pPr>
              <w:spacing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339" w:type="dxa"/>
            <w:gridSpan w:val="2"/>
            <w:vMerge w:val="restart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Внеучебная де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как ли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ный вклад в пов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шение качества о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разования</w:t>
            </w:r>
          </w:p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3.6.1. Социально-образовательное партне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ство с учреждениями спортивной направленн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сти </w:t>
            </w:r>
          </w:p>
        </w:tc>
        <w:tc>
          <w:tcPr>
            <w:tcW w:w="4254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Указать партнеров и направление взаимодействия, 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документы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(награды, благодарности, грамоты, отзывы и др.)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, подтверждающие личное участие в мероприятиях, дата, название мер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5210" w:type="dxa"/>
            <w:vMerge w:val="restart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Указывается деятельность педагогического 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ботника за межаттестационный период; при 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сутствии действующей квалификационной к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тегории – за последние 5 лет</w:t>
            </w:r>
          </w:p>
        </w:tc>
      </w:tr>
      <w:tr w:rsidR="0037792D" w:rsidRPr="003757C5" w:rsidTr="002E65E9">
        <w:tc>
          <w:tcPr>
            <w:tcW w:w="675" w:type="dxa"/>
            <w:vMerge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Merge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3.6.2. Работа с родителями (лицами, их замещающ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ми)</w:t>
            </w:r>
          </w:p>
        </w:tc>
        <w:tc>
          <w:tcPr>
            <w:tcW w:w="4254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Указать дату, направление деятельн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сти и материалы, подтверждающие работу с родителями</w:t>
            </w:r>
          </w:p>
        </w:tc>
        <w:tc>
          <w:tcPr>
            <w:tcW w:w="5210" w:type="dxa"/>
            <w:vMerge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2D" w:rsidRPr="003757C5" w:rsidTr="002E65E9">
        <w:trPr>
          <w:trHeight w:val="81"/>
        </w:trPr>
        <w:tc>
          <w:tcPr>
            <w:tcW w:w="675" w:type="dxa"/>
            <w:vMerge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vMerge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3.6.3. Работа с медици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ским персоналом и друг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ми специалистами</w:t>
            </w:r>
          </w:p>
        </w:tc>
        <w:tc>
          <w:tcPr>
            <w:tcW w:w="4254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Указать дату, направление деятельн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сти и материалы, подтверждающие работу со специалистами</w:t>
            </w:r>
          </w:p>
        </w:tc>
        <w:tc>
          <w:tcPr>
            <w:tcW w:w="5210" w:type="dxa"/>
            <w:vMerge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792D" w:rsidRPr="003757C5" w:rsidTr="002E65E9">
        <w:trPr>
          <w:trHeight w:val="703"/>
        </w:trPr>
        <w:tc>
          <w:tcPr>
            <w:tcW w:w="675" w:type="dxa"/>
          </w:tcPr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3.7.</w:t>
            </w:r>
          </w:p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9" w:type="dxa"/>
            <w:gridSpan w:val="2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Продуктивное 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с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пользование обр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зовательных техн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логий, методов, приемов</w:t>
            </w:r>
          </w:p>
        </w:tc>
        <w:tc>
          <w:tcPr>
            <w:tcW w:w="2977" w:type="dxa"/>
            <w:gridSpan w:val="3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Результаты применения образовательных технол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гий, методов, приемов</w:t>
            </w:r>
          </w:p>
        </w:tc>
        <w:tc>
          <w:tcPr>
            <w:tcW w:w="4254" w:type="dxa"/>
            <w:gridSpan w:val="3"/>
          </w:tcPr>
          <w:tbl>
            <w:tblPr>
              <w:tblStyle w:val="1"/>
              <w:tblW w:w="0" w:type="auto"/>
              <w:tblInd w:w="15" w:type="dxa"/>
              <w:tblLayout w:type="fixed"/>
              <w:tblLook w:val="04A0"/>
            </w:tblPr>
            <w:tblGrid>
              <w:gridCol w:w="1692"/>
              <w:gridCol w:w="2164"/>
            </w:tblGrid>
            <w:tr w:rsidR="0037792D" w:rsidRPr="003757C5" w:rsidTr="00403B20">
              <w:trPr>
                <w:trHeight w:val="583"/>
              </w:trPr>
              <w:tc>
                <w:tcPr>
                  <w:tcW w:w="38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7C5">
                    <w:rPr>
                      <w:rFonts w:ascii="Times New Roman" w:hAnsi="Times New Roman"/>
                      <w:sz w:val="24"/>
                      <w:szCs w:val="24"/>
                    </w:rPr>
                    <w:t>Таблица с указанием результатов</w:t>
                  </w:r>
                </w:p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37792D" w:rsidRPr="003757C5" w:rsidTr="00403B20">
              <w:trPr>
                <w:trHeight w:val="583"/>
              </w:trPr>
              <w:tc>
                <w:tcPr>
                  <w:tcW w:w="1692" w:type="dxa"/>
                  <w:tcBorders>
                    <w:top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Образовател</w:t>
                  </w:r>
                  <w:r w:rsidRPr="003757C5">
                    <w:rPr>
                      <w:rFonts w:ascii="Times New Roman" w:hAnsi="Times New Roman"/>
                    </w:rPr>
                    <w:t>ь</w:t>
                  </w:r>
                  <w:r w:rsidRPr="003757C5">
                    <w:rPr>
                      <w:rFonts w:ascii="Times New Roman" w:hAnsi="Times New Roman"/>
                    </w:rPr>
                    <w:t>ные технол</w:t>
                  </w:r>
                  <w:r w:rsidRPr="003757C5">
                    <w:rPr>
                      <w:rFonts w:ascii="Times New Roman" w:hAnsi="Times New Roman"/>
                    </w:rPr>
                    <w:t>о</w:t>
                  </w:r>
                  <w:r w:rsidRPr="003757C5">
                    <w:rPr>
                      <w:rFonts w:ascii="Times New Roman" w:hAnsi="Times New Roman"/>
                    </w:rPr>
                    <w:t>гии(ВКК)</w:t>
                  </w:r>
                </w:p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/методы, приемы обучения и во</w:t>
                  </w:r>
                  <w:r w:rsidRPr="003757C5">
                    <w:rPr>
                      <w:rFonts w:ascii="Times New Roman" w:hAnsi="Times New Roman"/>
                    </w:rPr>
                    <w:t>с</w:t>
                  </w:r>
                  <w:r w:rsidRPr="003757C5">
                    <w:rPr>
                      <w:rFonts w:ascii="Times New Roman" w:hAnsi="Times New Roman"/>
                    </w:rPr>
                    <w:t>питания(1КК)</w:t>
                  </w:r>
                </w:p>
              </w:tc>
              <w:tc>
                <w:tcPr>
                  <w:tcW w:w="2164" w:type="dxa"/>
                  <w:tcBorders>
                    <w:top w:val="single" w:sz="4" w:space="0" w:color="auto"/>
                  </w:tcBorders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Обоснование</w:t>
                  </w:r>
                </w:p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jc w:val="center"/>
                    <w:rPr>
                      <w:rFonts w:ascii="Times New Roman" w:hAnsi="Times New Roman"/>
                    </w:rPr>
                  </w:pPr>
                  <w:r w:rsidRPr="003757C5">
                    <w:rPr>
                      <w:rFonts w:ascii="Times New Roman" w:hAnsi="Times New Roman"/>
                    </w:rPr>
                    <w:t>применения</w:t>
                  </w:r>
                </w:p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757C5">
                    <w:rPr>
                      <w:rFonts w:ascii="Times New Roman" w:hAnsi="Times New Roman"/>
                    </w:rPr>
                    <w:t>с указанием получе</w:t>
                  </w:r>
                  <w:r w:rsidRPr="003757C5">
                    <w:rPr>
                      <w:rFonts w:ascii="Times New Roman" w:hAnsi="Times New Roman"/>
                    </w:rPr>
                    <w:t>н</w:t>
                  </w:r>
                  <w:r w:rsidRPr="003757C5">
                    <w:rPr>
                      <w:rFonts w:ascii="Times New Roman" w:hAnsi="Times New Roman"/>
                    </w:rPr>
                    <w:t>ных результатов</w:t>
                  </w:r>
                </w:p>
              </w:tc>
            </w:tr>
            <w:tr w:rsidR="0037792D" w:rsidRPr="003757C5" w:rsidTr="00403B20">
              <w:trPr>
                <w:trHeight w:val="279"/>
              </w:trPr>
              <w:tc>
                <w:tcPr>
                  <w:tcW w:w="1692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164" w:type="dxa"/>
                </w:tcPr>
                <w:p w:rsidR="0037792D" w:rsidRPr="003757C5" w:rsidRDefault="0037792D" w:rsidP="0037792D">
                  <w:pPr>
                    <w:framePr w:hSpace="180" w:wrap="around" w:vAnchor="text" w:hAnchor="text" w:x="108" w:y="1"/>
                    <w:contextualSpacing/>
                    <w:suppressOverlap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7792D" w:rsidRPr="003757C5" w:rsidRDefault="0037792D" w:rsidP="0037792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37792D" w:rsidRPr="003757C5" w:rsidRDefault="0037792D" w:rsidP="0037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В педагогическом мероприятии аттестуемый демонстрирует указанные технологии/ мет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о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ды/приемы.</w:t>
            </w:r>
          </w:p>
          <w:p w:rsidR="0037792D" w:rsidRPr="003757C5" w:rsidRDefault="0037792D" w:rsidP="0037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В портфолио размещается:</w:t>
            </w:r>
          </w:p>
          <w:p w:rsidR="0037792D" w:rsidRPr="003757C5" w:rsidRDefault="0037792D" w:rsidP="0037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57C5">
              <w:rPr>
                <w:rFonts w:ascii="Times New Roman" w:hAnsi="Times New Roman"/>
                <w:sz w:val="24"/>
                <w:szCs w:val="24"/>
              </w:rPr>
              <w:t>- сценарный план педагогического мероприятия (урок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,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37792D" w:rsidRPr="003757C5" w:rsidRDefault="0037792D" w:rsidP="0037792D">
            <w:pPr>
              <w:spacing w:after="0" w:line="240" w:lineRule="auto"/>
            </w:pPr>
            <w:r w:rsidRPr="003757C5">
              <w:rPr>
                <w:rFonts w:ascii="Times New Roman" w:hAnsi="Times New Roman"/>
                <w:sz w:val="24"/>
                <w:szCs w:val="24"/>
              </w:rPr>
              <w:t>-анализ/справка педагогического  мероприятия (урок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, заняти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),  заверенные подпис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 xml:space="preserve"> сп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7C5">
              <w:rPr>
                <w:rFonts w:ascii="Times New Roman" w:hAnsi="Times New Roman"/>
                <w:sz w:val="24"/>
                <w:szCs w:val="24"/>
              </w:rPr>
              <w:t>циалистов, посетивших мероприятие.</w:t>
            </w:r>
          </w:p>
        </w:tc>
      </w:tr>
      <w:tr w:rsidR="0037792D" w:rsidRPr="003757C5" w:rsidTr="002E65E9">
        <w:trPr>
          <w:trHeight w:val="420"/>
        </w:trPr>
        <w:tc>
          <w:tcPr>
            <w:tcW w:w="15455" w:type="dxa"/>
            <w:gridSpan w:val="10"/>
          </w:tcPr>
          <w:p w:rsidR="0037792D" w:rsidRPr="003757C5" w:rsidRDefault="0037792D" w:rsidP="003779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Специалисты, </w:t>
            </w:r>
            <w:r w:rsidRPr="0037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осуществляющие всесторонний анализ профессиональной деятельности, дают рекомендации 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аттестуемому педагогическому рабо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757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нику</w:t>
            </w:r>
            <w:r w:rsidRPr="003757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необходимости) об усовершенствовании результатов педагогической деятельности в соответствии с пп. 36/37 Порядка аттестации. </w:t>
            </w:r>
          </w:p>
          <w:p w:rsidR="0037792D" w:rsidRPr="003757C5" w:rsidRDefault="0037792D" w:rsidP="0037792D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4F65" w:rsidRPr="003757C5" w:rsidRDefault="003D0540" w:rsidP="00104F6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 w:type="textWrapping" w:clear="all"/>
      </w:r>
    </w:p>
    <w:p w:rsidR="00104F65" w:rsidRPr="003757C5" w:rsidRDefault="00104F65" w:rsidP="00104F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4F65" w:rsidRPr="003757C5" w:rsidRDefault="00104F65" w:rsidP="00104F65">
      <w:pPr>
        <w:spacing w:after="0" w:line="240" w:lineRule="auto"/>
        <w:contextualSpacing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3757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Информация, не имеющая официального подтверждения, педагогическим работником не указывается и не подписыв</w:t>
      </w:r>
      <w:r w:rsidRPr="003757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а</w:t>
      </w:r>
      <w:r w:rsidRPr="003757C5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ется работодателем (специалистами).</w:t>
      </w:r>
    </w:p>
    <w:p w:rsidR="0078221A" w:rsidRPr="003757C5" w:rsidRDefault="0078221A" w:rsidP="00104F65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8221A" w:rsidRPr="003757C5" w:rsidSect="00761F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2D8" w:rsidRDefault="001672D8" w:rsidP="0078221A">
      <w:pPr>
        <w:spacing w:after="0" w:line="240" w:lineRule="auto"/>
      </w:pPr>
      <w:r>
        <w:separator/>
      </w:r>
    </w:p>
  </w:endnote>
  <w:endnote w:type="continuationSeparator" w:id="0">
    <w:p w:rsidR="001672D8" w:rsidRDefault="001672D8" w:rsidP="00782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C" w:rsidRDefault="005C01A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C" w:rsidRDefault="005C01A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C" w:rsidRDefault="005C01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2D8" w:rsidRDefault="001672D8" w:rsidP="0078221A">
      <w:pPr>
        <w:spacing w:after="0" w:line="240" w:lineRule="auto"/>
      </w:pPr>
      <w:r>
        <w:separator/>
      </w:r>
    </w:p>
  </w:footnote>
  <w:footnote w:type="continuationSeparator" w:id="0">
    <w:p w:rsidR="001672D8" w:rsidRDefault="001672D8" w:rsidP="00782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C" w:rsidRDefault="005C01A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C" w:rsidRDefault="005C01AC" w:rsidP="005D696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 xml:space="preserve">________________________________________ </w:t>
    </w:r>
  </w:p>
  <w:p w:rsidR="005C01AC" w:rsidRDefault="005C01AC" w:rsidP="005D696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(Ф.И.О.  аттестуемого педагогического работника)</w:t>
    </w:r>
  </w:p>
  <w:p w:rsidR="005C01AC" w:rsidRDefault="005C01AC" w:rsidP="005D696C">
    <w:pPr>
      <w:tabs>
        <w:tab w:val="center" w:pos="4677"/>
        <w:tab w:val="right" w:pos="9355"/>
      </w:tabs>
      <w:spacing w:after="0" w:line="240" w:lineRule="auto"/>
      <w:jc w:val="right"/>
      <w:rPr>
        <w:rFonts w:ascii="Times New Roman" w:hAnsi="Times New Roman"/>
        <w:sz w:val="24"/>
        <w:szCs w:val="24"/>
      </w:rPr>
    </w:pPr>
  </w:p>
  <w:p w:rsidR="005C01AC" w:rsidRDefault="005C01AC" w:rsidP="005D696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  <w:t>__________________/ ___________________</w:t>
    </w:r>
  </w:p>
  <w:p w:rsidR="005C01AC" w:rsidRDefault="005C01AC" w:rsidP="005D696C">
    <w:pPr>
      <w:tabs>
        <w:tab w:val="center" w:pos="4677"/>
        <w:tab w:val="right" w:pos="9355"/>
      </w:tabs>
      <w:spacing w:after="0" w:line="240" w:lineRule="auto"/>
      <w:jc w:val="center"/>
      <w:rPr>
        <w:rFonts w:ascii="Calibri" w:hAnsi="Calibri"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(подпись</w:t>
    </w:r>
    <w:r>
      <w:rPr>
        <w:rFonts w:ascii="Times New Roman" w:hAnsi="Times New Roman"/>
        <w:sz w:val="24"/>
        <w:szCs w:val="24"/>
      </w:rPr>
      <w:t xml:space="preserve"> </w:t>
    </w:r>
    <w:r>
      <w:rPr>
        <w:rFonts w:ascii="Times New Roman" w:hAnsi="Times New Roman"/>
        <w:sz w:val="20"/>
        <w:szCs w:val="24"/>
      </w:rPr>
      <w:t>работодателя</w:t>
    </w:r>
    <w:r>
      <w:rPr>
        <w:rFonts w:ascii="Times New Roman" w:hAnsi="Times New Roman"/>
        <w:sz w:val="18"/>
        <w:szCs w:val="18"/>
      </w:rPr>
      <w:t>)              (расшифровка подписи)</w:t>
    </w:r>
  </w:p>
  <w:p w:rsidR="005C01AC" w:rsidRDefault="005C01AC" w:rsidP="005D696C">
    <w:pPr>
      <w:pStyle w:val="ab"/>
    </w:pPr>
  </w:p>
  <w:p w:rsidR="005C01AC" w:rsidRDefault="005C01A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1AC" w:rsidRDefault="005C01A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0DDF"/>
    <w:multiLevelType w:val="hybridMultilevel"/>
    <w:tmpl w:val="D932D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A88A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66727B7"/>
    <w:multiLevelType w:val="multilevel"/>
    <w:tmpl w:val="9D2ACC1E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F6B"/>
    <w:rsid w:val="00011DF1"/>
    <w:rsid w:val="00016B18"/>
    <w:rsid w:val="00042175"/>
    <w:rsid w:val="000541FE"/>
    <w:rsid w:val="00057B11"/>
    <w:rsid w:val="00084C04"/>
    <w:rsid w:val="000975EE"/>
    <w:rsid w:val="000A068B"/>
    <w:rsid w:val="000A0EAF"/>
    <w:rsid w:val="000C2287"/>
    <w:rsid w:val="000D4668"/>
    <w:rsid w:val="00101DB7"/>
    <w:rsid w:val="00104F65"/>
    <w:rsid w:val="001100FD"/>
    <w:rsid w:val="00135C2C"/>
    <w:rsid w:val="00141821"/>
    <w:rsid w:val="001672D8"/>
    <w:rsid w:val="00186018"/>
    <w:rsid w:val="001C0237"/>
    <w:rsid w:val="001C70EC"/>
    <w:rsid w:val="001D06AD"/>
    <w:rsid w:val="001D0F8F"/>
    <w:rsid w:val="00203DB8"/>
    <w:rsid w:val="00222C1A"/>
    <w:rsid w:val="00272184"/>
    <w:rsid w:val="00287D30"/>
    <w:rsid w:val="002B2E0E"/>
    <w:rsid w:val="002C6419"/>
    <w:rsid w:val="002E65E9"/>
    <w:rsid w:val="00310F20"/>
    <w:rsid w:val="00343CFA"/>
    <w:rsid w:val="003471C3"/>
    <w:rsid w:val="00355846"/>
    <w:rsid w:val="003757C5"/>
    <w:rsid w:val="0037792D"/>
    <w:rsid w:val="00382D8F"/>
    <w:rsid w:val="003D0540"/>
    <w:rsid w:val="003E6195"/>
    <w:rsid w:val="003F4FD2"/>
    <w:rsid w:val="00403B20"/>
    <w:rsid w:val="00437BB9"/>
    <w:rsid w:val="00460580"/>
    <w:rsid w:val="0048386E"/>
    <w:rsid w:val="004D164B"/>
    <w:rsid w:val="004D3A7E"/>
    <w:rsid w:val="004D699C"/>
    <w:rsid w:val="0051109A"/>
    <w:rsid w:val="00520009"/>
    <w:rsid w:val="00532528"/>
    <w:rsid w:val="00544AF9"/>
    <w:rsid w:val="00562ECE"/>
    <w:rsid w:val="005720B1"/>
    <w:rsid w:val="00573583"/>
    <w:rsid w:val="005A07BA"/>
    <w:rsid w:val="005B489C"/>
    <w:rsid w:val="005C01AC"/>
    <w:rsid w:val="005C2526"/>
    <w:rsid w:val="005C43A5"/>
    <w:rsid w:val="005D1F5E"/>
    <w:rsid w:val="005D696C"/>
    <w:rsid w:val="00650890"/>
    <w:rsid w:val="006526BF"/>
    <w:rsid w:val="00655127"/>
    <w:rsid w:val="006814EA"/>
    <w:rsid w:val="006A0151"/>
    <w:rsid w:val="006C6438"/>
    <w:rsid w:val="006F7D57"/>
    <w:rsid w:val="00753AC4"/>
    <w:rsid w:val="00757BD4"/>
    <w:rsid w:val="00761F6B"/>
    <w:rsid w:val="007623BF"/>
    <w:rsid w:val="00773A7D"/>
    <w:rsid w:val="0078185E"/>
    <w:rsid w:val="0078221A"/>
    <w:rsid w:val="007B4A91"/>
    <w:rsid w:val="007C3E5A"/>
    <w:rsid w:val="007D04FE"/>
    <w:rsid w:val="007F16E4"/>
    <w:rsid w:val="00807845"/>
    <w:rsid w:val="0083197B"/>
    <w:rsid w:val="0086311D"/>
    <w:rsid w:val="00865253"/>
    <w:rsid w:val="00893C5B"/>
    <w:rsid w:val="008B1A0C"/>
    <w:rsid w:val="008B54B7"/>
    <w:rsid w:val="008C159A"/>
    <w:rsid w:val="00913533"/>
    <w:rsid w:val="00927ADC"/>
    <w:rsid w:val="00931871"/>
    <w:rsid w:val="00933148"/>
    <w:rsid w:val="00944B57"/>
    <w:rsid w:val="00966A23"/>
    <w:rsid w:val="00971428"/>
    <w:rsid w:val="009821A4"/>
    <w:rsid w:val="0099396A"/>
    <w:rsid w:val="009C52DA"/>
    <w:rsid w:val="00A04257"/>
    <w:rsid w:val="00A56FA5"/>
    <w:rsid w:val="00A57772"/>
    <w:rsid w:val="00A85012"/>
    <w:rsid w:val="00AB3DF8"/>
    <w:rsid w:val="00AB4E33"/>
    <w:rsid w:val="00AF4D28"/>
    <w:rsid w:val="00AF69F8"/>
    <w:rsid w:val="00AF7998"/>
    <w:rsid w:val="00B03C3D"/>
    <w:rsid w:val="00B10015"/>
    <w:rsid w:val="00B717BC"/>
    <w:rsid w:val="00B9421C"/>
    <w:rsid w:val="00BB63BF"/>
    <w:rsid w:val="00C05F14"/>
    <w:rsid w:val="00C073F2"/>
    <w:rsid w:val="00C34C36"/>
    <w:rsid w:val="00C515C2"/>
    <w:rsid w:val="00CA1B03"/>
    <w:rsid w:val="00CE4629"/>
    <w:rsid w:val="00CE7F72"/>
    <w:rsid w:val="00D052A6"/>
    <w:rsid w:val="00D05ECD"/>
    <w:rsid w:val="00D21886"/>
    <w:rsid w:val="00D24CBA"/>
    <w:rsid w:val="00D50964"/>
    <w:rsid w:val="00D558B8"/>
    <w:rsid w:val="00D725F5"/>
    <w:rsid w:val="00D8689D"/>
    <w:rsid w:val="00D96695"/>
    <w:rsid w:val="00DA3D11"/>
    <w:rsid w:val="00E102F6"/>
    <w:rsid w:val="00E167E4"/>
    <w:rsid w:val="00E40761"/>
    <w:rsid w:val="00E63379"/>
    <w:rsid w:val="00E85FFC"/>
    <w:rsid w:val="00E8785F"/>
    <w:rsid w:val="00E87F8C"/>
    <w:rsid w:val="00E9618B"/>
    <w:rsid w:val="00EA216D"/>
    <w:rsid w:val="00EE5E58"/>
    <w:rsid w:val="00EF0D75"/>
    <w:rsid w:val="00EF4D0E"/>
    <w:rsid w:val="00F07777"/>
    <w:rsid w:val="00F12C68"/>
    <w:rsid w:val="00F133DA"/>
    <w:rsid w:val="00F33656"/>
    <w:rsid w:val="00F90A6A"/>
    <w:rsid w:val="00FA31A2"/>
    <w:rsid w:val="00FB3616"/>
    <w:rsid w:val="00FD29DB"/>
    <w:rsid w:val="00FF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6B"/>
    <w:pPr>
      <w:ind w:left="720"/>
      <w:contextualSpacing/>
    </w:pPr>
  </w:style>
  <w:style w:type="table" w:styleId="a4">
    <w:name w:val="Table Grid"/>
    <w:basedOn w:val="a1"/>
    <w:uiPriority w:val="59"/>
    <w:rsid w:val="00761F6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761F6B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782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822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78221A"/>
    <w:rPr>
      <w:rFonts w:ascii="Times New Roman" w:hAnsi="Times New Roman" w:cs="Times New Roman" w:hint="default"/>
      <w:vertAlign w:val="superscript"/>
    </w:rPr>
  </w:style>
  <w:style w:type="table" w:customStyle="1" w:styleId="1">
    <w:name w:val="Сетка таблицы1"/>
    <w:basedOn w:val="a1"/>
    <w:next w:val="a4"/>
    <w:uiPriority w:val="59"/>
    <w:rsid w:val="002B2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47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471C3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8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86018"/>
  </w:style>
  <w:style w:type="paragraph" w:styleId="ad">
    <w:name w:val="footer"/>
    <w:basedOn w:val="a"/>
    <w:link w:val="ae"/>
    <w:uiPriority w:val="99"/>
    <w:unhideWhenUsed/>
    <w:rsid w:val="00186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860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563DF-0DA7-4213-8146-790BE61F4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Ховрус Галина Львовна</dc:creator>
  <cp:lastModifiedBy>3</cp:lastModifiedBy>
  <cp:revision>2</cp:revision>
  <cp:lastPrinted>2017-05-31T02:20:00Z</cp:lastPrinted>
  <dcterms:created xsi:type="dcterms:W3CDTF">2020-02-26T19:38:00Z</dcterms:created>
  <dcterms:modified xsi:type="dcterms:W3CDTF">2020-02-26T19:38:00Z</dcterms:modified>
</cp:coreProperties>
</file>